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1C1AD6" w:rsidRPr="00853BAF" w:rsidTr="00980E8C">
        <w:tc>
          <w:tcPr>
            <w:tcW w:w="9923" w:type="dxa"/>
          </w:tcPr>
          <w:p w:rsidR="001C1AD6" w:rsidRPr="00853BAF" w:rsidRDefault="007B3D04" w:rsidP="00980E8C">
            <w:pPr>
              <w:ind w:left="4536"/>
              <w:outlineLvl w:val="0"/>
            </w:pPr>
            <w:r w:rsidRPr="007B3D04">
              <w:rPr>
                <w:sz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7pt;height:40.7pt">
                  <v:imagedata r:id="rId7" o:title="" blacklevel="3932f"/>
                </v:shape>
              </w:pict>
            </w:r>
          </w:p>
          <w:p w:rsidR="001C1AD6" w:rsidRPr="00853BAF" w:rsidRDefault="001C1AD6" w:rsidP="00980E8C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1C1AD6" w:rsidRPr="00853BAF" w:rsidRDefault="001C1AD6" w:rsidP="00980E8C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1C1AD6" w:rsidRPr="00853BAF" w:rsidRDefault="001C1AD6" w:rsidP="00980E8C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1C1AD6" w:rsidRPr="00853BAF" w:rsidRDefault="001C1AD6" w:rsidP="00980E8C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1C1AD6" w:rsidRPr="00853BAF" w:rsidRDefault="001C1AD6" w:rsidP="00980E8C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1C1AD6" w:rsidRPr="00853BAF" w:rsidRDefault="001C1AD6" w:rsidP="00980E8C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457732">
              <w:rPr>
                <w:u w:val="single"/>
              </w:rPr>
              <w:t>20.03.2018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</w:t>
            </w:r>
            <w:r w:rsidR="00457732">
              <w:rPr>
                <w:u w:val="single"/>
              </w:rPr>
              <w:t>956</w:t>
            </w:r>
            <w:r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 xml:space="preserve"> </w:t>
            </w:r>
            <w:r w:rsidRPr="00853BAF">
              <w:rPr>
                <w:u w:val="single"/>
              </w:rPr>
              <w:tab/>
            </w:r>
          </w:p>
          <w:p w:rsidR="001C1AD6" w:rsidRPr="00853BAF" w:rsidRDefault="001C1AD6" w:rsidP="00980E8C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352"/>
      </w:tblGrid>
      <w:tr w:rsidR="002A69F1" w:rsidRPr="007A2682" w:rsidTr="001C1AD6">
        <w:trPr>
          <w:trHeight w:val="181"/>
        </w:trPr>
        <w:tc>
          <w:tcPr>
            <w:tcW w:w="5352" w:type="dxa"/>
          </w:tcPr>
          <w:p w:rsidR="00373506" w:rsidRPr="007A2682" w:rsidRDefault="00854DEA" w:rsidP="001C1AD6">
            <w:pPr>
              <w:jc w:val="both"/>
              <w:rPr>
                <w:szCs w:val="28"/>
              </w:rPr>
            </w:pPr>
            <w:r w:rsidRPr="007A2682">
              <w:rPr>
                <w:szCs w:val="28"/>
              </w:rPr>
              <w:t xml:space="preserve">О подготовке проекта </w:t>
            </w:r>
            <w:r w:rsidR="00DC3F35" w:rsidRPr="00DC3F35">
              <w:rPr>
                <w:szCs w:val="28"/>
              </w:rPr>
              <w:t>межевания терр</w:t>
            </w:r>
            <w:r w:rsidR="00DC3F35" w:rsidRPr="00DC3F35">
              <w:rPr>
                <w:szCs w:val="28"/>
              </w:rPr>
              <w:t>и</w:t>
            </w:r>
            <w:r w:rsidR="00DC3F35" w:rsidRPr="00DC3F35">
              <w:rPr>
                <w:szCs w:val="28"/>
              </w:rPr>
              <w:t xml:space="preserve">тории </w:t>
            </w:r>
            <w:r w:rsidR="00F85DAC">
              <w:rPr>
                <w:szCs w:val="28"/>
              </w:rPr>
              <w:t>квартала</w:t>
            </w:r>
            <w:r w:rsidR="001C1AD6">
              <w:rPr>
                <w:szCs w:val="28"/>
              </w:rPr>
              <w:t xml:space="preserve"> </w:t>
            </w:r>
            <w:r w:rsidR="000A15DF">
              <w:rPr>
                <w:szCs w:val="28"/>
              </w:rPr>
              <w:t>070.01.01.01</w:t>
            </w:r>
            <w:r w:rsidR="00A62C18" w:rsidRPr="001506CA">
              <w:rPr>
                <w:szCs w:val="28"/>
              </w:rPr>
              <w:t xml:space="preserve"> в границах проекта планировки </w:t>
            </w:r>
            <w:r w:rsidR="00F85DAC">
              <w:rPr>
                <w:szCs w:val="28"/>
              </w:rPr>
              <w:t>территории</w:t>
            </w:r>
            <w:r w:rsidR="000A15DF">
              <w:rPr>
                <w:szCs w:val="28"/>
              </w:rPr>
              <w:t xml:space="preserve"> микр</w:t>
            </w:r>
            <w:r w:rsidR="000A15DF">
              <w:rPr>
                <w:szCs w:val="28"/>
              </w:rPr>
              <w:t>о</w:t>
            </w:r>
            <w:r w:rsidR="000A15DF">
              <w:rPr>
                <w:szCs w:val="28"/>
              </w:rPr>
              <w:t>района</w:t>
            </w:r>
            <w:r w:rsidR="001C1AD6">
              <w:rPr>
                <w:szCs w:val="28"/>
              </w:rPr>
              <w:t xml:space="preserve"> </w:t>
            </w:r>
            <w:r w:rsidR="000A15DF">
              <w:rPr>
                <w:szCs w:val="28"/>
              </w:rPr>
              <w:t xml:space="preserve">«Плющихинский» </w:t>
            </w:r>
            <w:r w:rsidR="000A15DF" w:rsidRPr="000A47CD">
              <w:rPr>
                <w:szCs w:val="28"/>
              </w:rPr>
              <w:t>в Октябрьском районе</w:t>
            </w:r>
          </w:p>
        </w:tc>
      </w:tr>
    </w:tbl>
    <w:p w:rsidR="00373506" w:rsidRPr="007A2682" w:rsidRDefault="00373506" w:rsidP="001C1AD6">
      <w:pPr>
        <w:pStyle w:val="a7"/>
        <w:spacing w:line="240" w:lineRule="atLeast"/>
        <w:ind w:firstLine="697"/>
        <w:jc w:val="both"/>
        <w:rPr>
          <w:szCs w:val="28"/>
        </w:rPr>
      </w:pPr>
    </w:p>
    <w:p w:rsidR="00373506" w:rsidRPr="007A2682" w:rsidRDefault="00373506" w:rsidP="001C1AD6">
      <w:pPr>
        <w:pStyle w:val="a7"/>
        <w:spacing w:line="240" w:lineRule="atLeast"/>
        <w:ind w:firstLine="697"/>
        <w:jc w:val="both"/>
        <w:rPr>
          <w:szCs w:val="28"/>
        </w:rPr>
      </w:pPr>
    </w:p>
    <w:p w:rsidR="00EB2C63" w:rsidRPr="007A2682" w:rsidRDefault="00FB1766" w:rsidP="001C1AD6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7A2682">
        <w:rPr>
          <w:szCs w:val="28"/>
        </w:rPr>
        <w:t>В целях подготовки документации по планировке территории</w:t>
      </w:r>
      <w:r w:rsidR="00B9385F" w:rsidRPr="007A2682">
        <w:rPr>
          <w:szCs w:val="28"/>
        </w:rPr>
        <w:t xml:space="preserve"> города Нов</w:t>
      </w:r>
      <w:r w:rsidR="00B9385F" w:rsidRPr="007A2682">
        <w:rPr>
          <w:szCs w:val="28"/>
        </w:rPr>
        <w:t>о</w:t>
      </w:r>
      <w:r w:rsidR="00B9385F" w:rsidRPr="007A2682">
        <w:rPr>
          <w:szCs w:val="28"/>
        </w:rPr>
        <w:t>сибирска</w:t>
      </w:r>
      <w:r w:rsidRPr="007A2682">
        <w:rPr>
          <w:szCs w:val="28"/>
        </w:rPr>
        <w:t>, в соответствии с Градостроительным кодексом Российской Федерации, Федеральным законом от 06.10.2003 № 131-ФЗ «Об общих принципах организ</w:t>
      </w:r>
      <w:r w:rsidRPr="007A2682">
        <w:rPr>
          <w:szCs w:val="28"/>
        </w:rPr>
        <w:t>а</w:t>
      </w:r>
      <w:r w:rsidRPr="007A2682">
        <w:rPr>
          <w:szCs w:val="28"/>
        </w:rPr>
        <w:t>ции местного самоуправления в Российской Федерации</w:t>
      </w:r>
      <w:r w:rsidR="00B9385F" w:rsidRPr="007A2682">
        <w:rPr>
          <w:szCs w:val="28"/>
        </w:rPr>
        <w:t>»</w:t>
      </w:r>
      <w:r w:rsidRPr="007A2682">
        <w:rPr>
          <w:szCs w:val="28"/>
        </w:rPr>
        <w:t>, решением Совета деп</w:t>
      </w:r>
      <w:r w:rsidRPr="007A2682">
        <w:rPr>
          <w:szCs w:val="28"/>
        </w:rPr>
        <w:t>у</w:t>
      </w:r>
      <w:r w:rsidRPr="007A2682">
        <w:rPr>
          <w:szCs w:val="28"/>
        </w:rPr>
        <w:t xml:space="preserve">татов города Новосибирска от </w:t>
      </w:r>
      <w:r w:rsidR="009C6549">
        <w:rPr>
          <w:szCs w:val="28"/>
        </w:rPr>
        <w:t>24.05.2017 №</w:t>
      </w:r>
      <w:r w:rsidR="00A62C18">
        <w:rPr>
          <w:szCs w:val="28"/>
        </w:rPr>
        <w:t xml:space="preserve"> </w:t>
      </w:r>
      <w:r w:rsidR="009C6549">
        <w:rPr>
          <w:szCs w:val="28"/>
        </w:rPr>
        <w:t>411 «О Порядке подготовки докуме</w:t>
      </w:r>
      <w:r w:rsidR="009C6549">
        <w:rPr>
          <w:szCs w:val="28"/>
        </w:rPr>
        <w:t>н</w:t>
      </w:r>
      <w:r w:rsidR="009C6549">
        <w:rPr>
          <w:szCs w:val="28"/>
        </w:rPr>
        <w:t>тации по планировке территории и признании утратившими силу отдельных р</w:t>
      </w:r>
      <w:r w:rsidR="009C6549">
        <w:rPr>
          <w:szCs w:val="28"/>
        </w:rPr>
        <w:t>е</w:t>
      </w:r>
      <w:r w:rsidR="009C6549">
        <w:rPr>
          <w:szCs w:val="28"/>
        </w:rPr>
        <w:t>шений Совета депутатов города Новосибирска»</w:t>
      </w:r>
      <w:r w:rsidR="00975802" w:rsidRPr="007A2682">
        <w:rPr>
          <w:szCs w:val="28"/>
        </w:rPr>
        <w:t xml:space="preserve">, постановлением мэрии города Новосибирска </w:t>
      </w:r>
      <w:r w:rsidR="00B528F0">
        <w:rPr>
          <w:szCs w:val="28"/>
        </w:rPr>
        <w:t>от</w:t>
      </w:r>
      <w:r w:rsidR="001C1AD6">
        <w:rPr>
          <w:szCs w:val="28"/>
        </w:rPr>
        <w:t xml:space="preserve"> </w:t>
      </w:r>
      <w:r w:rsidR="000A15DF">
        <w:rPr>
          <w:szCs w:val="28"/>
        </w:rPr>
        <w:t>21</w:t>
      </w:r>
      <w:r w:rsidR="00B528F0">
        <w:rPr>
          <w:szCs w:val="28"/>
        </w:rPr>
        <w:t>.</w:t>
      </w:r>
      <w:r w:rsidR="002F5192">
        <w:rPr>
          <w:szCs w:val="28"/>
        </w:rPr>
        <w:t>0</w:t>
      </w:r>
      <w:r w:rsidR="000A15DF">
        <w:rPr>
          <w:szCs w:val="28"/>
        </w:rPr>
        <w:t>2</w:t>
      </w:r>
      <w:r w:rsidR="00B528F0">
        <w:rPr>
          <w:szCs w:val="28"/>
        </w:rPr>
        <w:t>.201</w:t>
      </w:r>
      <w:r w:rsidR="000A15DF">
        <w:rPr>
          <w:szCs w:val="28"/>
        </w:rPr>
        <w:t>7</w:t>
      </w:r>
      <w:r w:rsidR="00B528F0">
        <w:rPr>
          <w:szCs w:val="28"/>
        </w:rPr>
        <w:t xml:space="preserve"> №</w:t>
      </w:r>
      <w:r w:rsidR="001C1AD6">
        <w:rPr>
          <w:szCs w:val="28"/>
        </w:rPr>
        <w:t xml:space="preserve"> </w:t>
      </w:r>
      <w:r w:rsidR="00DC2376">
        <w:rPr>
          <w:szCs w:val="28"/>
        </w:rPr>
        <w:t>7</w:t>
      </w:r>
      <w:r w:rsidR="000A15DF">
        <w:rPr>
          <w:szCs w:val="28"/>
        </w:rPr>
        <w:t>19</w:t>
      </w:r>
      <w:r w:rsidR="00FB2651" w:rsidRPr="007A2682">
        <w:rPr>
          <w:szCs w:val="28"/>
        </w:rPr>
        <w:t xml:space="preserve"> </w:t>
      </w:r>
      <w:r w:rsidR="00975802" w:rsidRPr="007A2682">
        <w:rPr>
          <w:szCs w:val="28"/>
        </w:rPr>
        <w:t>«</w:t>
      </w:r>
      <w:r w:rsidR="000A15DF" w:rsidRPr="00DB4A4A">
        <w:rPr>
          <w:szCs w:val="28"/>
        </w:rPr>
        <w:t>О проект</w:t>
      </w:r>
      <w:r w:rsidR="000A15DF">
        <w:rPr>
          <w:szCs w:val="28"/>
        </w:rPr>
        <w:t xml:space="preserve">е </w:t>
      </w:r>
      <w:r w:rsidR="000A15DF" w:rsidRPr="00502F37">
        <w:rPr>
          <w:szCs w:val="28"/>
        </w:rPr>
        <w:t xml:space="preserve">планировки </w:t>
      </w:r>
      <w:r w:rsidR="000A15DF" w:rsidRPr="000A47CD">
        <w:rPr>
          <w:szCs w:val="28"/>
        </w:rPr>
        <w:t xml:space="preserve">территории </w:t>
      </w:r>
      <w:r w:rsidR="000A15DF">
        <w:rPr>
          <w:szCs w:val="28"/>
        </w:rPr>
        <w:t>микрора</w:t>
      </w:r>
      <w:r w:rsidR="000A15DF">
        <w:rPr>
          <w:szCs w:val="28"/>
        </w:rPr>
        <w:t>й</w:t>
      </w:r>
      <w:r w:rsidR="000A15DF">
        <w:rPr>
          <w:szCs w:val="28"/>
        </w:rPr>
        <w:t>она</w:t>
      </w:r>
      <w:r w:rsidR="000A15DF" w:rsidRPr="000A47CD">
        <w:rPr>
          <w:szCs w:val="28"/>
        </w:rPr>
        <w:t xml:space="preserve"> «Плющихинский»</w:t>
      </w:r>
      <w:r w:rsidR="000A15DF">
        <w:rPr>
          <w:szCs w:val="28"/>
        </w:rPr>
        <w:t xml:space="preserve"> </w:t>
      </w:r>
      <w:r w:rsidR="000A15DF" w:rsidRPr="000A47CD">
        <w:rPr>
          <w:szCs w:val="28"/>
        </w:rPr>
        <w:t>в Октябрьском районе</w:t>
      </w:r>
      <w:r w:rsidR="00975802" w:rsidRPr="007A2682">
        <w:rPr>
          <w:szCs w:val="28"/>
        </w:rPr>
        <w:t>»</w:t>
      </w:r>
      <w:r w:rsidRPr="007A2682">
        <w:rPr>
          <w:szCs w:val="28"/>
        </w:rPr>
        <w:t>, руководствуясь Уставом города Новосибирска,</w:t>
      </w:r>
      <w:r w:rsidR="00B9385F" w:rsidRPr="007A2682">
        <w:rPr>
          <w:szCs w:val="28"/>
        </w:rPr>
        <w:t xml:space="preserve"> </w:t>
      </w:r>
      <w:r w:rsidR="00EB2C63" w:rsidRPr="007A2682">
        <w:rPr>
          <w:szCs w:val="28"/>
        </w:rPr>
        <w:t>ПОСТАНОВЛЯЮ:</w:t>
      </w:r>
    </w:p>
    <w:p w:rsidR="00433E7A" w:rsidRPr="007A2682" w:rsidRDefault="000A15DF" w:rsidP="001C1AD6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5F5263" w:rsidRPr="007A2682">
        <w:rPr>
          <w:szCs w:val="28"/>
        </w:rPr>
        <w:t>. </w:t>
      </w:r>
      <w:r>
        <w:rPr>
          <w:szCs w:val="28"/>
        </w:rPr>
        <w:t>П</w:t>
      </w:r>
      <w:r w:rsidR="002A69F1" w:rsidRPr="007A2682">
        <w:rPr>
          <w:szCs w:val="28"/>
        </w:rPr>
        <w:t xml:space="preserve">одготовить </w:t>
      </w:r>
      <w:r w:rsidRPr="007A2682">
        <w:rPr>
          <w:szCs w:val="28"/>
        </w:rPr>
        <w:t xml:space="preserve">проект </w:t>
      </w:r>
      <w:r w:rsidRPr="00DC3F35">
        <w:rPr>
          <w:szCs w:val="28"/>
        </w:rPr>
        <w:t xml:space="preserve">межевания территории </w:t>
      </w:r>
      <w:r>
        <w:rPr>
          <w:szCs w:val="28"/>
        </w:rPr>
        <w:t>квартала</w:t>
      </w:r>
      <w:r w:rsidR="001C1AD6">
        <w:rPr>
          <w:szCs w:val="28"/>
        </w:rPr>
        <w:t xml:space="preserve"> </w:t>
      </w:r>
      <w:r>
        <w:rPr>
          <w:szCs w:val="28"/>
        </w:rPr>
        <w:t>070.01.01.01</w:t>
      </w:r>
      <w:r w:rsidRPr="001506CA">
        <w:rPr>
          <w:szCs w:val="28"/>
        </w:rPr>
        <w:t xml:space="preserve"> в гр</w:t>
      </w:r>
      <w:r w:rsidRPr="001506CA">
        <w:rPr>
          <w:szCs w:val="28"/>
        </w:rPr>
        <w:t>а</w:t>
      </w:r>
      <w:r w:rsidRPr="001506CA">
        <w:rPr>
          <w:szCs w:val="28"/>
        </w:rPr>
        <w:t xml:space="preserve">ницах проекта планировки </w:t>
      </w:r>
      <w:r>
        <w:rPr>
          <w:szCs w:val="28"/>
        </w:rPr>
        <w:t xml:space="preserve">территории микрорайона «Плющихинский» </w:t>
      </w:r>
      <w:r w:rsidRPr="000A47CD">
        <w:rPr>
          <w:szCs w:val="28"/>
        </w:rPr>
        <w:t>в О</w:t>
      </w:r>
      <w:r w:rsidRPr="000A47CD">
        <w:rPr>
          <w:szCs w:val="28"/>
        </w:rPr>
        <w:t>к</w:t>
      </w:r>
      <w:r w:rsidRPr="000A47CD">
        <w:rPr>
          <w:szCs w:val="28"/>
        </w:rPr>
        <w:t>тябрьском районе</w:t>
      </w:r>
      <w:r w:rsidR="002A69F1" w:rsidRPr="007A2682">
        <w:rPr>
          <w:szCs w:val="28"/>
        </w:rPr>
        <w:t xml:space="preserve"> согласно схеме</w:t>
      </w:r>
      <w:r w:rsidR="002A69F1">
        <w:rPr>
          <w:szCs w:val="28"/>
        </w:rPr>
        <w:t xml:space="preserve"> </w:t>
      </w:r>
      <w:r w:rsidR="00FD7C20">
        <w:rPr>
          <w:szCs w:val="28"/>
        </w:rPr>
        <w:t>(приложение</w:t>
      </w:r>
      <w:r w:rsidR="001C1AD6">
        <w:rPr>
          <w:szCs w:val="28"/>
        </w:rPr>
        <w:t xml:space="preserve"> </w:t>
      </w:r>
      <w:r w:rsidR="00FD7C20">
        <w:rPr>
          <w:szCs w:val="28"/>
        </w:rPr>
        <w:t> </w:t>
      </w:r>
      <w:r>
        <w:rPr>
          <w:szCs w:val="28"/>
        </w:rPr>
        <w:t>1</w:t>
      </w:r>
      <w:r w:rsidR="00FD7C20">
        <w:rPr>
          <w:szCs w:val="28"/>
        </w:rPr>
        <w:t>).</w:t>
      </w:r>
    </w:p>
    <w:p w:rsidR="00A923FE" w:rsidRPr="007A2682" w:rsidRDefault="004D1A56" w:rsidP="001C1AD6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A923FE" w:rsidRPr="007A2682">
        <w:rPr>
          <w:szCs w:val="28"/>
        </w:rPr>
        <w:t>. Определить содержание проект</w:t>
      </w:r>
      <w:r w:rsidR="00EC4394">
        <w:rPr>
          <w:szCs w:val="28"/>
        </w:rPr>
        <w:t>а</w:t>
      </w:r>
      <w:r w:rsidR="00A923FE" w:rsidRPr="007A2682">
        <w:rPr>
          <w:szCs w:val="28"/>
        </w:rPr>
        <w:t xml:space="preserve"> </w:t>
      </w:r>
      <w:r w:rsidR="00DC3F35" w:rsidRPr="00DC3F35">
        <w:rPr>
          <w:szCs w:val="28"/>
        </w:rPr>
        <w:t xml:space="preserve">межевания территории </w:t>
      </w:r>
      <w:r w:rsidR="00F85DAC">
        <w:rPr>
          <w:szCs w:val="28"/>
        </w:rPr>
        <w:t>квартала</w:t>
      </w:r>
      <w:r w:rsidR="001C1AD6">
        <w:rPr>
          <w:szCs w:val="28"/>
        </w:rPr>
        <w:t xml:space="preserve"> </w:t>
      </w:r>
      <w:r w:rsidR="000A15DF">
        <w:rPr>
          <w:szCs w:val="28"/>
        </w:rPr>
        <w:t>070.01.01.01</w:t>
      </w:r>
      <w:r w:rsidR="000A15DF" w:rsidRPr="001506CA">
        <w:rPr>
          <w:szCs w:val="28"/>
        </w:rPr>
        <w:t xml:space="preserve"> в границах проекта планировки </w:t>
      </w:r>
      <w:r w:rsidR="000A15DF">
        <w:rPr>
          <w:szCs w:val="28"/>
        </w:rPr>
        <w:t>территории микрорайона «Плющ</w:t>
      </w:r>
      <w:r w:rsidR="000A15DF">
        <w:rPr>
          <w:szCs w:val="28"/>
        </w:rPr>
        <w:t>и</w:t>
      </w:r>
      <w:r w:rsidR="000A15DF">
        <w:rPr>
          <w:szCs w:val="28"/>
        </w:rPr>
        <w:t xml:space="preserve">хинский» </w:t>
      </w:r>
      <w:r w:rsidR="000A15DF" w:rsidRPr="000A47CD">
        <w:rPr>
          <w:szCs w:val="28"/>
        </w:rPr>
        <w:t>в Октябрьском районе</w:t>
      </w:r>
      <w:r w:rsidR="00872CEE" w:rsidRPr="007A2682">
        <w:rPr>
          <w:szCs w:val="28"/>
        </w:rPr>
        <w:t xml:space="preserve"> </w:t>
      </w:r>
      <w:r w:rsidR="008E277A" w:rsidRPr="007A2682">
        <w:rPr>
          <w:szCs w:val="28"/>
        </w:rPr>
        <w:t>(</w:t>
      </w:r>
      <w:r w:rsidR="00A923FE" w:rsidRPr="007A2682">
        <w:rPr>
          <w:szCs w:val="28"/>
        </w:rPr>
        <w:t>при</w:t>
      </w:r>
      <w:r w:rsidR="008E277A" w:rsidRPr="007A2682">
        <w:rPr>
          <w:szCs w:val="28"/>
        </w:rPr>
        <w:t>ложение</w:t>
      </w:r>
      <w:r w:rsidR="00204D41">
        <w:rPr>
          <w:szCs w:val="28"/>
        </w:rPr>
        <w:t xml:space="preserve"> </w:t>
      </w:r>
      <w:r w:rsidR="000A15DF">
        <w:rPr>
          <w:szCs w:val="28"/>
        </w:rPr>
        <w:t>2</w:t>
      </w:r>
      <w:r w:rsidR="008E277A" w:rsidRPr="007A2682">
        <w:rPr>
          <w:szCs w:val="28"/>
        </w:rPr>
        <w:t>)</w:t>
      </w:r>
      <w:r w:rsidR="00A923FE" w:rsidRPr="007A2682">
        <w:rPr>
          <w:szCs w:val="28"/>
        </w:rPr>
        <w:t>.</w:t>
      </w:r>
    </w:p>
    <w:p w:rsidR="002A69F1" w:rsidRDefault="004D1A56" w:rsidP="001C1AD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A923FE" w:rsidRPr="007A2682">
        <w:rPr>
          <w:szCs w:val="28"/>
        </w:rPr>
        <w:t>. Установить срок подготовки проект</w:t>
      </w:r>
      <w:r w:rsidR="00EC4394">
        <w:rPr>
          <w:szCs w:val="28"/>
        </w:rPr>
        <w:t>а</w:t>
      </w:r>
      <w:r w:rsidR="00A923FE" w:rsidRPr="007A2682">
        <w:rPr>
          <w:szCs w:val="28"/>
        </w:rPr>
        <w:t xml:space="preserve"> </w:t>
      </w:r>
      <w:r w:rsidR="00DC3F35" w:rsidRPr="00DC3F35">
        <w:rPr>
          <w:szCs w:val="28"/>
        </w:rPr>
        <w:t xml:space="preserve">межевания территории </w:t>
      </w:r>
      <w:r w:rsidR="00F85DAC">
        <w:rPr>
          <w:szCs w:val="28"/>
        </w:rPr>
        <w:t>квартала</w:t>
      </w:r>
      <w:r w:rsidR="001C1AD6">
        <w:rPr>
          <w:szCs w:val="28"/>
        </w:rPr>
        <w:t xml:space="preserve"> </w:t>
      </w:r>
      <w:r w:rsidR="000A15DF">
        <w:rPr>
          <w:szCs w:val="28"/>
        </w:rPr>
        <w:t>070.01.01.01</w:t>
      </w:r>
      <w:r w:rsidR="000A15DF" w:rsidRPr="001506CA">
        <w:rPr>
          <w:szCs w:val="28"/>
        </w:rPr>
        <w:t xml:space="preserve"> в границах проекта планировки </w:t>
      </w:r>
      <w:r w:rsidR="000A15DF">
        <w:rPr>
          <w:szCs w:val="28"/>
        </w:rPr>
        <w:t>территории микрорайона «Плющ</w:t>
      </w:r>
      <w:r w:rsidR="000A15DF">
        <w:rPr>
          <w:szCs w:val="28"/>
        </w:rPr>
        <w:t>и</w:t>
      </w:r>
      <w:r w:rsidR="000A15DF">
        <w:rPr>
          <w:szCs w:val="28"/>
        </w:rPr>
        <w:t xml:space="preserve">хинский» </w:t>
      </w:r>
      <w:r w:rsidR="000A15DF" w:rsidRPr="000A47CD">
        <w:rPr>
          <w:szCs w:val="28"/>
        </w:rPr>
        <w:t>в Октябрьском районе</w:t>
      </w:r>
      <w:r w:rsidR="00FB1766" w:rsidRPr="007A2682">
        <w:rPr>
          <w:szCs w:val="28"/>
        </w:rPr>
        <w:t xml:space="preserve"> </w:t>
      </w:r>
      <w:r w:rsidR="00A923FE" w:rsidRPr="007A2682">
        <w:rPr>
          <w:szCs w:val="28"/>
        </w:rPr>
        <w:t>с учетом необходимых согласований</w:t>
      </w:r>
      <w:r w:rsidR="005A2335">
        <w:rPr>
          <w:szCs w:val="28"/>
        </w:rPr>
        <w:t xml:space="preserve"> </w:t>
      </w:r>
      <w:r w:rsidR="005A2335" w:rsidRPr="005A2335">
        <w:rPr>
          <w:szCs w:val="28"/>
        </w:rPr>
        <w:t>и провед</w:t>
      </w:r>
      <w:r w:rsidR="005A2335" w:rsidRPr="005A2335">
        <w:rPr>
          <w:szCs w:val="28"/>
        </w:rPr>
        <w:t>е</w:t>
      </w:r>
      <w:r w:rsidR="005A2335" w:rsidRPr="005A2335">
        <w:rPr>
          <w:szCs w:val="28"/>
        </w:rPr>
        <w:t>ния публичных слушаний</w:t>
      </w:r>
      <w:r w:rsidR="00D41CF2">
        <w:rPr>
          <w:szCs w:val="28"/>
        </w:rPr>
        <w:t xml:space="preserve"> – </w:t>
      </w:r>
      <w:r w:rsidR="004651C3" w:rsidRPr="007A2682">
        <w:rPr>
          <w:szCs w:val="28"/>
        </w:rPr>
        <w:t>до конца 201</w:t>
      </w:r>
      <w:r w:rsidR="002A69F1">
        <w:rPr>
          <w:szCs w:val="28"/>
        </w:rPr>
        <w:t>9</w:t>
      </w:r>
      <w:r w:rsidR="001C1AD6">
        <w:rPr>
          <w:szCs w:val="28"/>
        </w:rPr>
        <w:t xml:space="preserve"> </w:t>
      </w:r>
      <w:r w:rsidR="004651C3" w:rsidRPr="007A2682">
        <w:rPr>
          <w:szCs w:val="28"/>
        </w:rPr>
        <w:t>года.</w:t>
      </w:r>
    </w:p>
    <w:p w:rsidR="005F5263" w:rsidRDefault="004D1A56" w:rsidP="001C1AD6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373506" w:rsidRPr="007A2682">
        <w:rPr>
          <w:szCs w:val="28"/>
        </w:rPr>
        <w:t xml:space="preserve">. Предложить физическим и юридическим лицам </w:t>
      </w:r>
      <w:r w:rsidR="0086781D" w:rsidRPr="0086781D">
        <w:rPr>
          <w:szCs w:val="28"/>
        </w:rPr>
        <w:t xml:space="preserve">в течение </w:t>
      </w:r>
      <w:r w:rsidR="00FD7C20">
        <w:rPr>
          <w:szCs w:val="28"/>
        </w:rPr>
        <w:t>четырнадцати</w:t>
      </w:r>
      <w:r w:rsidR="00FD7C20" w:rsidRPr="0086781D">
        <w:rPr>
          <w:szCs w:val="28"/>
        </w:rPr>
        <w:t xml:space="preserve"> </w:t>
      </w:r>
      <w:r w:rsidR="0086781D" w:rsidRPr="0086781D">
        <w:rPr>
          <w:szCs w:val="28"/>
        </w:rPr>
        <w:t xml:space="preserve">дней </w:t>
      </w:r>
      <w:r w:rsidR="00373506" w:rsidRPr="007A2682">
        <w:rPr>
          <w:szCs w:val="28"/>
        </w:rPr>
        <w:t>со дня официального опубликования постановления представить предлож</w:t>
      </w:r>
      <w:r w:rsidR="00373506" w:rsidRPr="007A2682">
        <w:rPr>
          <w:szCs w:val="28"/>
        </w:rPr>
        <w:t>е</w:t>
      </w:r>
      <w:r w:rsidR="00373506" w:rsidRPr="007A2682">
        <w:rPr>
          <w:szCs w:val="28"/>
        </w:rPr>
        <w:t>ния о порядке, сроках подготовки и содержании проекта</w:t>
      </w:r>
      <w:r w:rsidR="00CF4C5D" w:rsidRPr="007A2682">
        <w:rPr>
          <w:szCs w:val="28"/>
        </w:rPr>
        <w:t xml:space="preserve"> </w:t>
      </w:r>
      <w:r w:rsidR="00DC3F35" w:rsidRPr="00DC3F35">
        <w:rPr>
          <w:szCs w:val="28"/>
        </w:rPr>
        <w:t xml:space="preserve">межевания территории </w:t>
      </w:r>
      <w:r w:rsidR="00F85DAC">
        <w:rPr>
          <w:szCs w:val="28"/>
        </w:rPr>
        <w:t>квартала</w:t>
      </w:r>
      <w:r w:rsidR="001C1AD6">
        <w:rPr>
          <w:szCs w:val="28"/>
        </w:rPr>
        <w:t xml:space="preserve"> </w:t>
      </w:r>
      <w:r w:rsidR="000A15DF">
        <w:rPr>
          <w:szCs w:val="28"/>
        </w:rPr>
        <w:t>070.01.01.01</w:t>
      </w:r>
      <w:r w:rsidR="000A15DF" w:rsidRPr="001506CA">
        <w:rPr>
          <w:szCs w:val="28"/>
        </w:rPr>
        <w:t xml:space="preserve"> в </w:t>
      </w:r>
      <w:r w:rsidR="000A15DF">
        <w:rPr>
          <w:szCs w:val="28"/>
        </w:rPr>
        <w:t xml:space="preserve"> </w:t>
      </w:r>
      <w:r w:rsidR="000A15DF" w:rsidRPr="001506CA">
        <w:rPr>
          <w:szCs w:val="28"/>
        </w:rPr>
        <w:t xml:space="preserve">границах проекта планировки </w:t>
      </w:r>
      <w:r w:rsidR="000A15DF">
        <w:rPr>
          <w:szCs w:val="28"/>
        </w:rPr>
        <w:t xml:space="preserve">территории микрорайона «Плющихинский» </w:t>
      </w:r>
      <w:r w:rsidR="000A15DF" w:rsidRPr="000A47CD">
        <w:rPr>
          <w:szCs w:val="28"/>
        </w:rPr>
        <w:t>в Октябрьском районе</w:t>
      </w:r>
      <w:r w:rsidR="000A15DF" w:rsidRPr="007A2682">
        <w:rPr>
          <w:szCs w:val="28"/>
        </w:rPr>
        <w:t xml:space="preserve"> </w:t>
      </w:r>
      <w:r w:rsidR="005F5263" w:rsidRPr="007A2682">
        <w:rPr>
          <w:szCs w:val="28"/>
        </w:rPr>
        <w:t>в департамент строительства и архите</w:t>
      </w:r>
      <w:r w:rsidR="005F5263" w:rsidRPr="007A2682">
        <w:rPr>
          <w:szCs w:val="28"/>
        </w:rPr>
        <w:t>к</w:t>
      </w:r>
      <w:r w:rsidR="005F5263" w:rsidRPr="007A2682">
        <w:rPr>
          <w:szCs w:val="28"/>
        </w:rPr>
        <w:t xml:space="preserve">туры мэрии города Новосибирска по адресу: </w:t>
      </w:r>
      <w:r w:rsidR="005F5263">
        <w:rPr>
          <w:szCs w:val="28"/>
        </w:rPr>
        <w:t>Российская Федерация, Новосиби</w:t>
      </w:r>
      <w:r w:rsidR="005F5263">
        <w:rPr>
          <w:szCs w:val="28"/>
        </w:rPr>
        <w:t>р</w:t>
      </w:r>
      <w:r w:rsidR="005F5263">
        <w:rPr>
          <w:szCs w:val="28"/>
        </w:rPr>
        <w:t xml:space="preserve">ская область, город Новосибирск, </w:t>
      </w:r>
      <w:r w:rsidR="005F5263" w:rsidRPr="007A2682">
        <w:rPr>
          <w:szCs w:val="28"/>
        </w:rPr>
        <w:t>Красный проспект, 50, кабинет</w:t>
      </w:r>
      <w:r w:rsidR="001C1AD6">
        <w:rPr>
          <w:szCs w:val="28"/>
        </w:rPr>
        <w:t xml:space="preserve"> </w:t>
      </w:r>
      <w:r w:rsidR="005F5263">
        <w:rPr>
          <w:szCs w:val="28"/>
        </w:rPr>
        <w:t>515, почтовый индекс: 630091.</w:t>
      </w:r>
    </w:p>
    <w:p w:rsidR="001C1AD6" w:rsidRDefault="001C1AD6" w:rsidP="001C1AD6">
      <w:pPr>
        <w:pStyle w:val="a7"/>
        <w:ind w:firstLine="709"/>
        <w:rPr>
          <w:szCs w:val="28"/>
        </w:rPr>
      </w:pPr>
    </w:p>
    <w:p w:rsidR="001C1AD6" w:rsidRDefault="001C1AD6" w:rsidP="001C1AD6">
      <w:pPr>
        <w:pStyle w:val="a7"/>
        <w:ind w:firstLine="709"/>
        <w:rPr>
          <w:szCs w:val="28"/>
        </w:rPr>
      </w:pPr>
    </w:p>
    <w:p w:rsidR="001C1AD6" w:rsidRDefault="001C1AD6" w:rsidP="001C1AD6">
      <w:pPr>
        <w:pStyle w:val="a7"/>
        <w:ind w:firstLine="709"/>
        <w:rPr>
          <w:szCs w:val="28"/>
        </w:rPr>
      </w:pPr>
    </w:p>
    <w:p w:rsidR="00310379" w:rsidRPr="00310379" w:rsidRDefault="004D1A56" w:rsidP="001C1AD6">
      <w:pPr>
        <w:pStyle w:val="a7"/>
        <w:ind w:firstLine="709"/>
        <w:rPr>
          <w:szCs w:val="28"/>
        </w:rPr>
      </w:pPr>
      <w:r>
        <w:rPr>
          <w:szCs w:val="28"/>
        </w:rPr>
        <w:lastRenderedPageBreak/>
        <w:t>5</w:t>
      </w:r>
      <w:r w:rsidR="00310379" w:rsidRPr="00310379">
        <w:rPr>
          <w:szCs w:val="28"/>
        </w:rPr>
        <w:t>. Департаменту строительства и архитектуры мэрии города Новосибирска:</w:t>
      </w:r>
    </w:p>
    <w:p w:rsidR="00310379" w:rsidRDefault="004D1A56" w:rsidP="001C1AD6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310379" w:rsidRPr="00310379">
        <w:rPr>
          <w:szCs w:val="28"/>
        </w:rPr>
        <w:t>.1. В течение трех дней со дня издания постановления разместить пост</w:t>
      </w:r>
      <w:r w:rsidR="00310379" w:rsidRPr="00310379">
        <w:rPr>
          <w:szCs w:val="28"/>
        </w:rPr>
        <w:t>а</w:t>
      </w:r>
      <w:r w:rsidR="00310379" w:rsidRPr="00310379">
        <w:rPr>
          <w:szCs w:val="28"/>
        </w:rPr>
        <w:t>новление на официальном сайте города Новосибирска в информационно-телекоммуникационной сети «Интернет».</w:t>
      </w:r>
    </w:p>
    <w:p w:rsidR="00686B5E" w:rsidRDefault="004D1A56" w:rsidP="001C1AD6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686B5E" w:rsidRPr="00A55CCB">
        <w:rPr>
          <w:szCs w:val="28"/>
        </w:rPr>
        <w:t>.2.</w:t>
      </w:r>
      <w:r w:rsidR="00686B5E">
        <w:rPr>
          <w:szCs w:val="28"/>
        </w:rPr>
        <w:t> </w:t>
      </w:r>
      <w:r w:rsidR="00686B5E" w:rsidRPr="00A55CCB">
        <w:rPr>
          <w:szCs w:val="28"/>
        </w:rPr>
        <w:t>Со дня официального опубликования постановления осуществить пр</w:t>
      </w:r>
      <w:r w:rsidR="00686B5E" w:rsidRPr="00A55CCB">
        <w:rPr>
          <w:szCs w:val="28"/>
        </w:rPr>
        <w:t>и</w:t>
      </w:r>
      <w:r w:rsidR="00686B5E" w:rsidRPr="00A55CCB">
        <w:rPr>
          <w:szCs w:val="28"/>
        </w:rPr>
        <w:t xml:space="preserve">ем и регистрацию предложений физических и юридических лиц о порядке, сроках подготовки и содержании проекта межевания территории </w:t>
      </w:r>
      <w:r w:rsidR="00F85DAC">
        <w:rPr>
          <w:szCs w:val="28"/>
        </w:rPr>
        <w:t>квартала </w:t>
      </w:r>
      <w:r w:rsidR="00B05B84">
        <w:rPr>
          <w:szCs w:val="28"/>
        </w:rPr>
        <w:t>070.01.01.01</w:t>
      </w:r>
      <w:r w:rsidR="00B05B84" w:rsidRPr="001506CA">
        <w:rPr>
          <w:szCs w:val="28"/>
        </w:rPr>
        <w:t xml:space="preserve"> в </w:t>
      </w:r>
      <w:r w:rsidR="00B05B84">
        <w:rPr>
          <w:szCs w:val="28"/>
        </w:rPr>
        <w:t xml:space="preserve"> </w:t>
      </w:r>
      <w:r w:rsidR="00B05B84" w:rsidRPr="001506CA">
        <w:rPr>
          <w:szCs w:val="28"/>
        </w:rPr>
        <w:t xml:space="preserve">границах проекта планировки </w:t>
      </w:r>
      <w:r w:rsidR="00B05B84">
        <w:rPr>
          <w:szCs w:val="28"/>
        </w:rPr>
        <w:t xml:space="preserve">территории микрорайона «Плющихинский» </w:t>
      </w:r>
      <w:r w:rsidR="00B05B84" w:rsidRPr="000A47CD">
        <w:rPr>
          <w:szCs w:val="28"/>
        </w:rPr>
        <w:t>в О</w:t>
      </w:r>
      <w:r w:rsidR="00B05B84" w:rsidRPr="000A47CD">
        <w:rPr>
          <w:szCs w:val="28"/>
        </w:rPr>
        <w:t>к</w:t>
      </w:r>
      <w:r w:rsidR="00B05B84" w:rsidRPr="000A47CD">
        <w:rPr>
          <w:szCs w:val="28"/>
        </w:rPr>
        <w:t>тябрьском районе</w:t>
      </w:r>
      <w:r w:rsidR="00686B5E" w:rsidRPr="00A55CCB">
        <w:rPr>
          <w:szCs w:val="28"/>
        </w:rPr>
        <w:t>.</w:t>
      </w:r>
    </w:p>
    <w:p w:rsidR="00A55CCB" w:rsidRPr="00A55CCB" w:rsidRDefault="004D1A56" w:rsidP="001C1AD6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5</w:t>
      </w:r>
      <w:r w:rsidR="00A55CCB" w:rsidRPr="00A55CCB">
        <w:rPr>
          <w:szCs w:val="28"/>
        </w:rPr>
        <w:t>.3.</w:t>
      </w:r>
      <w:r w:rsidR="00A55CCB">
        <w:rPr>
          <w:szCs w:val="28"/>
        </w:rPr>
        <w:t> </w:t>
      </w:r>
      <w:r w:rsidR="00A55CCB" w:rsidRPr="00A55CCB">
        <w:rPr>
          <w:szCs w:val="28"/>
        </w:rPr>
        <w:t xml:space="preserve">В течение </w:t>
      </w:r>
      <w:r w:rsidR="00FD7C20">
        <w:rPr>
          <w:szCs w:val="28"/>
        </w:rPr>
        <w:t>семи</w:t>
      </w:r>
      <w:r w:rsidR="00FD7C20" w:rsidRPr="00A55CCB">
        <w:rPr>
          <w:szCs w:val="28"/>
        </w:rPr>
        <w:t xml:space="preserve"> дней со дня окончания срока</w:t>
      </w:r>
      <w:r w:rsidR="00FD7C20">
        <w:rPr>
          <w:szCs w:val="28"/>
        </w:rPr>
        <w:t>, указанного в пункте</w:t>
      </w:r>
      <w:r w:rsidR="009506EA">
        <w:rPr>
          <w:szCs w:val="28"/>
        </w:rPr>
        <w:t xml:space="preserve"> </w:t>
      </w:r>
      <w:r>
        <w:rPr>
          <w:szCs w:val="28"/>
        </w:rPr>
        <w:t>4</w:t>
      </w:r>
      <w:r w:rsidR="00FD7C20">
        <w:rPr>
          <w:szCs w:val="28"/>
        </w:rPr>
        <w:t xml:space="preserve"> н</w:t>
      </w:r>
      <w:r w:rsidR="00FD7C20">
        <w:rPr>
          <w:szCs w:val="28"/>
        </w:rPr>
        <w:t>а</w:t>
      </w:r>
      <w:r w:rsidR="00FD7C20">
        <w:rPr>
          <w:szCs w:val="28"/>
        </w:rPr>
        <w:t>стоящего постановления,</w:t>
      </w:r>
      <w:r w:rsidR="00A55CCB" w:rsidRPr="00A55CCB">
        <w:rPr>
          <w:szCs w:val="28"/>
        </w:rPr>
        <w:t xml:space="preserve"> с учетом предложений физических и юридических лиц осуществить разработку и утверждение задания на </w:t>
      </w:r>
      <w:r w:rsidR="00FD7C20">
        <w:rPr>
          <w:szCs w:val="28"/>
        </w:rPr>
        <w:t>разработку</w:t>
      </w:r>
      <w:r w:rsidR="00FD7C20" w:rsidRPr="00A55CCB">
        <w:rPr>
          <w:szCs w:val="28"/>
        </w:rPr>
        <w:t xml:space="preserve"> </w:t>
      </w:r>
      <w:r w:rsidR="00A55CCB" w:rsidRPr="00A55CCB">
        <w:rPr>
          <w:szCs w:val="28"/>
        </w:rPr>
        <w:t xml:space="preserve">проекта межевания территории </w:t>
      </w:r>
      <w:r w:rsidR="00F85DAC">
        <w:rPr>
          <w:szCs w:val="28"/>
        </w:rPr>
        <w:t>квартала </w:t>
      </w:r>
      <w:r w:rsidR="00B05B84">
        <w:rPr>
          <w:szCs w:val="28"/>
        </w:rPr>
        <w:t>070.01.01.01</w:t>
      </w:r>
      <w:r w:rsidR="00B05B84" w:rsidRPr="001506CA">
        <w:rPr>
          <w:szCs w:val="28"/>
        </w:rPr>
        <w:t xml:space="preserve"> в </w:t>
      </w:r>
      <w:r w:rsidR="00B05B84">
        <w:rPr>
          <w:szCs w:val="28"/>
        </w:rPr>
        <w:t xml:space="preserve"> </w:t>
      </w:r>
      <w:r w:rsidR="00B05B84" w:rsidRPr="001506CA">
        <w:rPr>
          <w:szCs w:val="28"/>
        </w:rPr>
        <w:t xml:space="preserve">границах проекта планировки </w:t>
      </w:r>
      <w:r w:rsidR="00B05B84">
        <w:rPr>
          <w:szCs w:val="28"/>
        </w:rPr>
        <w:t xml:space="preserve">территории микрорайона «Плющихинский» </w:t>
      </w:r>
      <w:r w:rsidR="00B05B84" w:rsidRPr="000A47CD">
        <w:rPr>
          <w:szCs w:val="28"/>
        </w:rPr>
        <w:t>в Октябрьском районе</w:t>
      </w:r>
      <w:r w:rsidR="00A55CCB" w:rsidRPr="00A55CCB">
        <w:rPr>
          <w:szCs w:val="28"/>
        </w:rPr>
        <w:t>.</w:t>
      </w:r>
    </w:p>
    <w:p w:rsidR="00A55CCB" w:rsidRDefault="004D1A56" w:rsidP="001C1AD6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6</w:t>
      </w:r>
      <w:r w:rsidR="00A55CCB" w:rsidRPr="00A55CCB">
        <w:rPr>
          <w:szCs w:val="28"/>
        </w:rPr>
        <w:t>.</w:t>
      </w:r>
      <w:r w:rsidR="00A55CCB">
        <w:rPr>
          <w:szCs w:val="28"/>
        </w:rPr>
        <w:t> </w:t>
      </w:r>
      <w:r w:rsidR="00A55CCB" w:rsidRPr="00A55CCB">
        <w:rPr>
          <w:szCs w:val="28"/>
        </w:rPr>
        <w:t>Департаменту информационной политики мэрии города Новосибирска в течение трех дней со дня издания постановления обеспечить опубликование п</w:t>
      </w:r>
      <w:r w:rsidR="00A55CCB" w:rsidRPr="00A55CCB">
        <w:rPr>
          <w:szCs w:val="28"/>
        </w:rPr>
        <w:t>о</w:t>
      </w:r>
      <w:r w:rsidR="00A55CCB" w:rsidRPr="00A55CCB">
        <w:rPr>
          <w:szCs w:val="28"/>
        </w:rPr>
        <w:t>становления.</w:t>
      </w:r>
    </w:p>
    <w:p w:rsidR="00A55CCB" w:rsidRDefault="004D1A56" w:rsidP="001C1AD6">
      <w:pPr>
        <w:pStyle w:val="a7"/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7</w:t>
      </w:r>
      <w:r w:rsidR="00A55CCB" w:rsidRPr="00A55CCB">
        <w:rPr>
          <w:szCs w:val="28"/>
        </w:rPr>
        <w:t>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p w:rsidR="00A55CCB" w:rsidRDefault="00A55CCB" w:rsidP="00A55CCB">
      <w:pPr>
        <w:pStyle w:val="a7"/>
        <w:spacing w:line="240" w:lineRule="atLeast"/>
        <w:ind w:firstLine="709"/>
        <w:jc w:val="both"/>
        <w:rPr>
          <w:szCs w:val="28"/>
        </w:rPr>
      </w:pPr>
    </w:p>
    <w:p w:rsidR="00A55CCB" w:rsidRPr="00A55CCB" w:rsidRDefault="00A55CCB" w:rsidP="00A55CCB">
      <w:pPr>
        <w:pStyle w:val="a7"/>
        <w:spacing w:line="240" w:lineRule="atLeast"/>
        <w:ind w:firstLine="709"/>
        <w:jc w:val="both"/>
        <w:rPr>
          <w:szCs w:val="28"/>
        </w:rPr>
      </w:pPr>
    </w:p>
    <w:tbl>
      <w:tblPr>
        <w:tblW w:w="10207" w:type="dxa"/>
        <w:tblInd w:w="-34" w:type="dxa"/>
        <w:tblLayout w:type="fixed"/>
        <w:tblLook w:val="0000"/>
      </w:tblPr>
      <w:tblGrid>
        <w:gridCol w:w="5103"/>
        <w:gridCol w:w="5104"/>
      </w:tblGrid>
      <w:tr w:rsidR="00A55CCB" w:rsidRPr="00A55CCB" w:rsidTr="00A55CCB">
        <w:tc>
          <w:tcPr>
            <w:tcW w:w="5103" w:type="dxa"/>
          </w:tcPr>
          <w:p w:rsidR="00A55CCB" w:rsidRPr="00A55CCB" w:rsidRDefault="00A55CCB" w:rsidP="00A55CCB">
            <w:pPr>
              <w:pStyle w:val="a7"/>
              <w:ind w:firstLine="34"/>
              <w:rPr>
                <w:szCs w:val="28"/>
              </w:rPr>
            </w:pPr>
            <w:r w:rsidRPr="00A55CCB">
              <w:rPr>
                <w:szCs w:val="28"/>
              </w:rPr>
              <w:t>Мэр города Новосибирска</w:t>
            </w:r>
          </w:p>
        </w:tc>
        <w:tc>
          <w:tcPr>
            <w:tcW w:w="5104" w:type="dxa"/>
            <w:vAlign w:val="bottom"/>
          </w:tcPr>
          <w:p w:rsidR="00A55CCB" w:rsidRPr="00A55CCB" w:rsidRDefault="00A55CCB" w:rsidP="00A55CCB">
            <w:pPr>
              <w:pStyle w:val="a7"/>
              <w:ind w:firstLine="709"/>
              <w:jc w:val="right"/>
              <w:rPr>
                <w:szCs w:val="28"/>
              </w:rPr>
            </w:pPr>
            <w:r w:rsidRPr="00A55CCB">
              <w:rPr>
                <w:szCs w:val="28"/>
              </w:rPr>
              <w:t>А. Е. Локоть</w:t>
            </w:r>
          </w:p>
        </w:tc>
      </w:tr>
    </w:tbl>
    <w:p w:rsidR="00A55CCB" w:rsidRPr="00A55CCB" w:rsidRDefault="00A55CCB" w:rsidP="00A55CCB">
      <w:pPr>
        <w:pStyle w:val="a7"/>
        <w:rPr>
          <w:szCs w:val="28"/>
        </w:rPr>
      </w:pPr>
    </w:p>
    <w:p w:rsidR="00A55CCB" w:rsidRPr="00A55CCB" w:rsidRDefault="00A55CCB" w:rsidP="00A55CCB">
      <w:pPr>
        <w:pStyle w:val="a7"/>
        <w:rPr>
          <w:szCs w:val="28"/>
        </w:rPr>
      </w:pPr>
    </w:p>
    <w:p w:rsidR="00A55CCB" w:rsidRDefault="00A55CCB" w:rsidP="00A55CCB">
      <w:pPr>
        <w:pStyle w:val="a7"/>
        <w:spacing w:line="240" w:lineRule="atLeast"/>
        <w:rPr>
          <w:szCs w:val="28"/>
        </w:rPr>
      </w:pPr>
    </w:p>
    <w:p w:rsidR="0036252E" w:rsidRDefault="0036252E" w:rsidP="00A55CCB">
      <w:pPr>
        <w:pStyle w:val="a7"/>
        <w:spacing w:line="240" w:lineRule="atLeast"/>
        <w:rPr>
          <w:szCs w:val="28"/>
        </w:rPr>
      </w:pPr>
    </w:p>
    <w:p w:rsidR="00A55CCB" w:rsidRDefault="00A55CCB" w:rsidP="00A55CCB">
      <w:pPr>
        <w:pStyle w:val="a7"/>
        <w:spacing w:line="240" w:lineRule="atLeast"/>
        <w:rPr>
          <w:szCs w:val="28"/>
        </w:rPr>
      </w:pPr>
    </w:p>
    <w:p w:rsidR="00686B5E" w:rsidRDefault="00686B5E" w:rsidP="00A55CCB">
      <w:pPr>
        <w:pStyle w:val="a7"/>
        <w:spacing w:line="240" w:lineRule="atLeast"/>
        <w:rPr>
          <w:szCs w:val="28"/>
        </w:rPr>
      </w:pPr>
    </w:p>
    <w:p w:rsidR="00686B5E" w:rsidRDefault="00686B5E" w:rsidP="00A55CCB">
      <w:pPr>
        <w:pStyle w:val="a7"/>
        <w:spacing w:line="240" w:lineRule="atLeast"/>
        <w:rPr>
          <w:szCs w:val="28"/>
        </w:rPr>
      </w:pPr>
    </w:p>
    <w:p w:rsidR="00686B5E" w:rsidRDefault="00686B5E" w:rsidP="00A55CCB">
      <w:pPr>
        <w:pStyle w:val="a7"/>
        <w:spacing w:line="240" w:lineRule="atLeast"/>
        <w:rPr>
          <w:szCs w:val="28"/>
        </w:rPr>
      </w:pPr>
    </w:p>
    <w:p w:rsidR="00686B5E" w:rsidRDefault="00686B5E" w:rsidP="00A55CCB">
      <w:pPr>
        <w:pStyle w:val="a7"/>
        <w:spacing w:line="240" w:lineRule="atLeast"/>
        <w:rPr>
          <w:szCs w:val="28"/>
        </w:rPr>
      </w:pPr>
    </w:p>
    <w:p w:rsidR="00686B5E" w:rsidRDefault="00686B5E" w:rsidP="00A55CCB">
      <w:pPr>
        <w:pStyle w:val="a7"/>
        <w:spacing w:line="240" w:lineRule="atLeast"/>
        <w:rPr>
          <w:szCs w:val="28"/>
        </w:rPr>
      </w:pPr>
    </w:p>
    <w:p w:rsidR="00686B5E" w:rsidRDefault="00686B5E" w:rsidP="00A55CCB">
      <w:pPr>
        <w:pStyle w:val="a7"/>
        <w:spacing w:line="240" w:lineRule="atLeast"/>
        <w:rPr>
          <w:szCs w:val="28"/>
        </w:rPr>
      </w:pPr>
    </w:p>
    <w:p w:rsidR="00686B5E" w:rsidRPr="00A55CCB" w:rsidRDefault="00686B5E" w:rsidP="00A55CCB">
      <w:pPr>
        <w:pStyle w:val="a7"/>
        <w:spacing w:line="240" w:lineRule="atLeast"/>
        <w:rPr>
          <w:szCs w:val="28"/>
        </w:rPr>
      </w:pPr>
    </w:p>
    <w:p w:rsidR="00A55CCB" w:rsidRPr="00A55CCB" w:rsidRDefault="00A55CCB" w:rsidP="00A55CCB">
      <w:pPr>
        <w:pStyle w:val="a7"/>
        <w:spacing w:line="240" w:lineRule="atLeast"/>
        <w:rPr>
          <w:szCs w:val="28"/>
        </w:rPr>
      </w:pPr>
    </w:p>
    <w:p w:rsidR="00A55CCB" w:rsidRPr="00A55CCB" w:rsidRDefault="00A55CCB" w:rsidP="00A55CCB">
      <w:pPr>
        <w:pStyle w:val="a7"/>
        <w:spacing w:line="240" w:lineRule="atLeast"/>
        <w:rPr>
          <w:szCs w:val="28"/>
        </w:rPr>
      </w:pPr>
    </w:p>
    <w:p w:rsidR="00A55CCB" w:rsidRPr="00A55CCB" w:rsidRDefault="00A55CCB" w:rsidP="00A55CCB">
      <w:pPr>
        <w:pStyle w:val="a7"/>
        <w:spacing w:line="240" w:lineRule="atLeast"/>
        <w:rPr>
          <w:szCs w:val="28"/>
        </w:rPr>
      </w:pPr>
    </w:p>
    <w:p w:rsidR="00A55CCB" w:rsidRDefault="00A55CCB" w:rsidP="00A55CCB">
      <w:pPr>
        <w:pStyle w:val="a7"/>
        <w:spacing w:line="240" w:lineRule="atLeast"/>
        <w:rPr>
          <w:szCs w:val="28"/>
        </w:rPr>
      </w:pPr>
    </w:p>
    <w:p w:rsidR="004D1A56" w:rsidRDefault="004D1A56" w:rsidP="00A55CCB">
      <w:pPr>
        <w:pStyle w:val="a7"/>
        <w:spacing w:line="240" w:lineRule="atLeast"/>
        <w:rPr>
          <w:szCs w:val="28"/>
        </w:rPr>
      </w:pPr>
    </w:p>
    <w:p w:rsidR="004D1A56" w:rsidRDefault="004D1A56" w:rsidP="00A55CCB">
      <w:pPr>
        <w:pStyle w:val="a7"/>
        <w:spacing w:line="240" w:lineRule="atLeast"/>
        <w:rPr>
          <w:szCs w:val="28"/>
        </w:rPr>
      </w:pPr>
    </w:p>
    <w:p w:rsidR="004D1A56" w:rsidRDefault="004D1A56" w:rsidP="00A55CCB">
      <w:pPr>
        <w:pStyle w:val="a7"/>
        <w:spacing w:line="240" w:lineRule="atLeast"/>
        <w:rPr>
          <w:szCs w:val="28"/>
        </w:rPr>
      </w:pPr>
    </w:p>
    <w:p w:rsidR="004D1A56" w:rsidRPr="001C1AD6" w:rsidRDefault="004D1A56" w:rsidP="00A55CCB">
      <w:pPr>
        <w:pStyle w:val="a7"/>
        <w:spacing w:line="240" w:lineRule="atLeast"/>
        <w:rPr>
          <w:sz w:val="16"/>
          <w:szCs w:val="16"/>
        </w:rPr>
      </w:pPr>
    </w:p>
    <w:p w:rsidR="00A55CCB" w:rsidRPr="0036252E" w:rsidRDefault="004D1A56" w:rsidP="00A55CCB">
      <w:pPr>
        <w:pStyle w:val="a7"/>
        <w:jc w:val="both"/>
        <w:rPr>
          <w:sz w:val="24"/>
          <w:szCs w:val="28"/>
        </w:rPr>
      </w:pPr>
      <w:r>
        <w:rPr>
          <w:sz w:val="24"/>
          <w:szCs w:val="28"/>
        </w:rPr>
        <w:t>Устьянцева</w:t>
      </w:r>
    </w:p>
    <w:p w:rsidR="00A55CCB" w:rsidRPr="0036252E" w:rsidRDefault="00A55CCB" w:rsidP="00A55CCB">
      <w:pPr>
        <w:pStyle w:val="a7"/>
        <w:jc w:val="both"/>
        <w:rPr>
          <w:sz w:val="24"/>
          <w:szCs w:val="28"/>
        </w:rPr>
      </w:pPr>
      <w:r w:rsidRPr="0036252E">
        <w:rPr>
          <w:sz w:val="24"/>
          <w:szCs w:val="28"/>
        </w:rPr>
        <w:t>2275</w:t>
      </w:r>
      <w:r w:rsidR="004D1A56">
        <w:rPr>
          <w:sz w:val="24"/>
          <w:szCs w:val="28"/>
        </w:rPr>
        <w:t>462</w:t>
      </w:r>
    </w:p>
    <w:p w:rsidR="00A55CCB" w:rsidRPr="0036252E" w:rsidRDefault="00A55CCB" w:rsidP="00A55CCB">
      <w:pPr>
        <w:pStyle w:val="a7"/>
        <w:jc w:val="both"/>
        <w:rPr>
          <w:sz w:val="24"/>
          <w:szCs w:val="28"/>
        </w:rPr>
      </w:pPr>
      <w:r w:rsidRPr="0036252E">
        <w:rPr>
          <w:sz w:val="24"/>
          <w:szCs w:val="28"/>
        </w:rPr>
        <w:t>ГУАиГ</w:t>
      </w:r>
    </w:p>
    <w:p w:rsidR="00A55CCB" w:rsidRPr="00A55CCB" w:rsidRDefault="00A55CCB" w:rsidP="00A425CE">
      <w:pPr>
        <w:pStyle w:val="a7"/>
        <w:spacing w:line="240" w:lineRule="atLeast"/>
        <w:ind w:firstLine="709"/>
        <w:jc w:val="both"/>
        <w:rPr>
          <w:szCs w:val="28"/>
        </w:rPr>
        <w:sectPr w:rsidR="00A55CCB" w:rsidRPr="00A55CCB" w:rsidSect="001C1AD6">
          <w:headerReference w:type="even" r:id="rId8"/>
          <w:headerReference w:type="default" r:id="rId9"/>
          <w:endnotePr>
            <w:numFmt w:val="decimal"/>
          </w:endnotePr>
          <w:pgSz w:w="11907" w:h="16840" w:code="9"/>
          <w:pgMar w:top="1134" w:right="567" w:bottom="851" w:left="1418" w:header="567" w:footer="624" w:gutter="0"/>
          <w:cols w:space="720"/>
          <w:titlePg/>
          <w:docGrid w:linePitch="381"/>
        </w:sectPr>
      </w:pPr>
    </w:p>
    <w:p w:rsidR="00584624" w:rsidRPr="007A2682" w:rsidRDefault="00584624" w:rsidP="00EC2864">
      <w:pPr>
        <w:ind w:left="6580"/>
        <w:rPr>
          <w:szCs w:val="28"/>
        </w:rPr>
      </w:pPr>
      <w:r w:rsidRPr="007A2682">
        <w:rPr>
          <w:szCs w:val="28"/>
        </w:rPr>
        <w:lastRenderedPageBreak/>
        <w:t xml:space="preserve">Приложение </w:t>
      </w:r>
      <w:r w:rsidR="004D1A56">
        <w:rPr>
          <w:szCs w:val="28"/>
        </w:rPr>
        <w:t>1</w:t>
      </w:r>
    </w:p>
    <w:p w:rsidR="00584624" w:rsidRPr="007A2682" w:rsidRDefault="00584624" w:rsidP="00EC2864">
      <w:pPr>
        <w:ind w:left="6580"/>
        <w:rPr>
          <w:szCs w:val="28"/>
        </w:rPr>
      </w:pPr>
      <w:r w:rsidRPr="007A2682">
        <w:rPr>
          <w:szCs w:val="28"/>
        </w:rPr>
        <w:t xml:space="preserve">к постановлению </w:t>
      </w:r>
      <w:r w:rsidR="00995B8F" w:rsidRPr="007A2682">
        <w:rPr>
          <w:szCs w:val="28"/>
        </w:rPr>
        <w:t>мэрии</w:t>
      </w:r>
      <w:r w:rsidRPr="007A2682">
        <w:rPr>
          <w:szCs w:val="28"/>
        </w:rPr>
        <w:t xml:space="preserve"> </w:t>
      </w:r>
    </w:p>
    <w:p w:rsidR="00584624" w:rsidRPr="007A2682" w:rsidRDefault="00584624" w:rsidP="00EC2864">
      <w:pPr>
        <w:ind w:left="6580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B07595" w:rsidRPr="00457732" w:rsidRDefault="00584624" w:rsidP="00975802">
      <w:pPr>
        <w:ind w:left="6580"/>
        <w:rPr>
          <w:szCs w:val="28"/>
          <w:u w:val="single"/>
        </w:rPr>
      </w:pPr>
      <w:r w:rsidRPr="007A2682">
        <w:rPr>
          <w:szCs w:val="28"/>
        </w:rPr>
        <w:t>от</w:t>
      </w:r>
      <w:r w:rsidR="00EE390D" w:rsidRPr="007A2682">
        <w:rPr>
          <w:szCs w:val="28"/>
        </w:rPr>
        <w:t xml:space="preserve"> </w:t>
      </w:r>
      <w:r w:rsidR="00457732">
        <w:rPr>
          <w:u w:val="single"/>
        </w:rPr>
        <w:t>20.03.2018</w:t>
      </w:r>
      <w:r w:rsidR="00975802" w:rsidRPr="007A2682">
        <w:rPr>
          <w:szCs w:val="28"/>
        </w:rPr>
        <w:t xml:space="preserve"> </w:t>
      </w:r>
      <w:r w:rsidR="00454DDD" w:rsidRPr="007A2682">
        <w:rPr>
          <w:szCs w:val="28"/>
        </w:rPr>
        <w:t xml:space="preserve">№ </w:t>
      </w:r>
      <w:r w:rsidR="00457732">
        <w:rPr>
          <w:szCs w:val="28"/>
          <w:u w:val="single"/>
        </w:rPr>
        <w:t>956</w:t>
      </w:r>
    </w:p>
    <w:p w:rsidR="00975802" w:rsidRPr="007A2682" w:rsidRDefault="00975802" w:rsidP="00A9599D">
      <w:pPr>
        <w:jc w:val="center"/>
        <w:rPr>
          <w:szCs w:val="28"/>
        </w:rPr>
      </w:pPr>
    </w:p>
    <w:p w:rsidR="00EE390D" w:rsidRPr="007A2682" w:rsidRDefault="00EE390D" w:rsidP="00A9599D">
      <w:pPr>
        <w:jc w:val="center"/>
        <w:rPr>
          <w:szCs w:val="28"/>
        </w:rPr>
      </w:pPr>
    </w:p>
    <w:p w:rsidR="007B1217" w:rsidRPr="00235350" w:rsidRDefault="007B1217" w:rsidP="00EE390D">
      <w:pPr>
        <w:jc w:val="center"/>
        <w:rPr>
          <w:b/>
          <w:szCs w:val="28"/>
        </w:rPr>
      </w:pPr>
      <w:r w:rsidRPr="00235350">
        <w:rPr>
          <w:b/>
          <w:szCs w:val="28"/>
        </w:rPr>
        <w:t>СХЕМА</w:t>
      </w:r>
    </w:p>
    <w:p w:rsidR="00016FC9" w:rsidRPr="004D1A56" w:rsidRDefault="002C7D46" w:rsidP="004D1A56">
      <w:pPr>
        <w:suppressAutoHyphens/>
        <w:jc w:val="center"/>
        <w:rPr>
          <w:b/>
          <w:noProof/>
          <w:sz w:val="24"/>
          <w:szCs w:val="24"/>
        </w:rPr>
      </w:pPr>
      <w:r w:rsidRPr="004D1A56">
        <w:rPr>
          <w:b/>
          <w:szCs w:val="28"/>
        </w:rPr>
        <w:t xml:space="preserve">границ </w:t>
      </w:r>
      <w:r w:rsidR="00DC3F35" w:rsidRPr="004D1A56">
        <w:rPr>
          <w:b/>
          <w:szCs w:val="28"/>
        </w:rPr>
        <w:t xml:space="preserve">территории </w:t>
      </w:r>
      <w:r w:rsidR="00F85DAC" w:rsidRPr="004D1A56">
        <w:rPr>
          <w:b/>
          <w:szCs w:val="28"/>
        </w:rPr>
        <w:t>квартала </w:t>
      </w:r>
      <w:r w:rsidR="004D1A56" w:rsidRPr="004D1A56">
        <w:rPr>
          <w:b/>
          <w:szCs w:val="28"/>
        </w:rPr>
        <w:t xml:space="preserve"> 070.01.01.01 в  границах проекта планировки территории микрорайона «Плющихинский» в Октябрьском районе</w:t>
      </w:r>
    </w:p>
    <w:p w:rsidR="00BF4ACC" w:rsidRDefault="00BF4ACC" w:rsidP="00975802">
      <w:pPr>
        <w:ind w:right="-1"/>
        <w:jc w:val="center"/>
        <w:rPr>
          <w:b/>
          <w:sz w:val="24"/>
          <w:szCs w:val="28"/>
        </w:rPr>
      </w:pPr>
    </w:p>
    <w:p w:rsidR="004D1A56" w:rsidRPr="004D1A56" w:rsidRDefault="004D1A56" w:rsidP="00975802">
      <w:pPr>
        <w:ind w:right="-1"/>
        <w:jc w:val="center"/>
        <w:rPr>
          <w:b/>
          <w:sz w:val="24"/>
          <w:szCs w:val="28"/>
        </w:rPr>
      </w:pPr>
    </w:p>
    <w:p w:rsidR="0078038B" w:rsidRDefault="004D1A56" w:rsidP="00CA6E75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506623" cy="2743200"/>
            <wp:effectExtent l="19050" t="0" r="8477" b="0"/>
            <wp:docPr id="1" name="Рисунок 1" descr="\\Srv-architect3\проекты планировки\_ОТДЕЛ ГРАД.ПОДГОТОВКИ ТЕРРИТОРИЙ\0_ПРОЕКТЫ МЕЖЕВАНИЯ АКТИВНЫЕ\4 К.Т_2016-17_СТР.и НАУКА_007.00.01.01_ГБШ_ТЗ-\2 ПОДГОТОВКА_ПостМ 1\СХ_070.01.01.01 нов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4 К.Т_2016-17_СТР.и НАУКА_007.00.01.01_ГБШ_ТЗ-\2 ПОДГОТОВКА_ПостМ 1\СХ_070.01.01.01 нов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623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A56" w:rsidRDefault="004D1A56" w:rsidP="00CA6E75">
      <w:pPr>
        <w:rPr>
          <w:szCs w:val="28"/>
        </w:rPr>
      </w:pPr>
    </w:p>
    <w:p w:rsidR="004D1A56" w:rsidRDefault="004D1A56" w:rsidP="00CA6E75">
      <w:pPr>
        <w:rPr>
          <w:szCs w:val="28"/>
        </w:rPr>
      </w:pPr>
    </w:p>
    <w:p w:rsidR="004D1A56" w:rsidRDefault="004D1A56" w:rsidP="00CA6E75">
      <w:pPr>
        <w:rPr>
          <w:szCs w:val="28"/>
        </w:rPr>
      </w:pPr>
    </w:p>
    <w:p w:rsidR="005746B0" w:rsidRPr="00CA6E75" w:rsidRDefault="005746B0" w:rsidP="00CA6E75">
      <w:pPr>
        <w:rPr>
          <w:szCs w:val="28"/>
        </w:rPr>
      </w:pPr>
      <w:r w:rsidRPr="00CA6E75">
        <w:rPr>
          <w:szCs w:val="28"/>
        </w:rPr>
        <w:t>Площадь территории –</w:t>
      </w:r>
      <w:r w:rsidR="00DC3F35">
        <w:rPr>
          <w:szCs w:val="28"/>
        </w:rPr>
        <w:t xml:space="preserve"> </w:t>
      </w:r>
      <w:r w:rsidR="0022243F">
        <w:rPr>
          <w:szCs w:val="28"/>
        </w:rPr>
        <w:t>31,53</w:t>
      </w:r>
      <w:r w:rsidR="00CA6E75" w:rsidRPr="00F14AC0">
        <w:rPr>
          <w:szCs w:val="28"/>
        </w:rPr>
        <w:t xml:space="preserve"> </w:t>
      </w:r>
      <w:r w:rsidR="00FF0D59" w:rsidRPr="00F14AC0">
        <w:rPr>
          <w:szCs w:val="28"/>
        </w:rPr>
        <w:t>га</w:t>
      </w:r>
    </w:p>
    <w:p w:rsidR="00BF4ACC" w:rsidRDefault="00BF4ACC" w:rsidP="00FF0D59">
      <w:pPr>
        <w:rPr>
          <w:sz w:val="24"/>
          <w:szCs w:val="28"/>
        </w:rPr>
      </w:pPr>
    </w:p>
    <w:p w:rsidR="003523A6" w:rsidRDefault="003523A6" w:rsidP="00FF0D59">
      <w:pPr>
        <w:rPr>
          <w:sz w:val="24"/>
          <w:szCs w:val="28"/>
        </w:rPr>
      </w:pPr>
    </w:p>
    <w:p w:rsidR="00D03206" w:rsidRDefault="007B1217" w:rsidP="003F55C7">
      <w:pPr>
        <w:jc w:val="center"/>
        <w:rPr>
          <w:sz w:val="24"/>
          <w:szCs w:val="28"/>
        </w:rPr>
        <w:sectPr w:rsidR="00D03206" w:rsidSect="00A9599D">
          <w:footerReference w:type="default" r:id="rId11"/>
          <w:pgSz w:w="11906" w:h="16838"/>
          <w:pgMar w:top="1134" w:right="567" w:bottom="539" w:left="1418" w:header="567" w:footer="454" w:gutter="0"/>
          <w:pgNumType w:start="1"/>
          <w:cols w:space="708"/>
          <w:titlePg/>
          <w:docGrid w:linePitch="381"/>
        </w:sectPr>
      </w:pPr>
      <w:r>
        <w:rPr>
          <w:sz w:val="24"/>
          <w:szCs w:val="28"/>
        </w:rPr>
        <w:t>_____________</w:t>
      </w:r>
    </w:p>
    <w:p w:rsidR="00EC43A8" w:rsidRPr="007A2682" w:rsidRDefault="00EC43A8" w:rsidP="00ED6D02">
      <w:pPr>
        <w:ind w:left="6521"/>
        <w:rPr>
          <w:szCs w:val="28"/>
        </w:rPr>
      </w:pPr>
      <w:bookmarkStart w:id="0" w:name="OLE_LINK1"/>
      <w:bookmarkStart w:id="1" w:name="OLE_LINK2"/>
      <w:r w:rsidRPr="007A2682">
        <w:rPr>
          <w:szCs w:val="28"/>
        </w:rPr>
        <w:lastRenderedPageBreak/>
        <w:t>Приложение</w:t>
      </w:r>
      <w:r w:rsidR="00584624" w:rsidRPr="007A2682">
        <w:rPr>
          <w:szCs w:val="28"/>
        </w:rPr>
        <w:t xml:space="preserve"> </w:t>
      </w:r>
      <w:r w:rsidR="007D49C3">
        <w:rPr>
          <w:szCs w:val="28"/>
        </w:rPr>
        <w:t>2</w:t>
      </w:r>
    </w:p>
    <w:bookmarkEnd w:id="0"/>
    <w:bookmarkEnd w:id="1"/>
    <w:p w:rsidR="00897B25" w:rsidRPr="007A2682" w:rsidRDefault="00897B25" w:rsidP="00ED6D02">
      <w:pPr>
        <w:ind w:left="6521"/>
        <w:rPr>
          <w:szCs w:val="28"/>
        </w:rPr>
      </w:pPr>
      <w:r w:rsidRPr="007A2682">
        <w:rPr>
          <w:szCs w:val="28"/>
        </w:rPr>
        <w:t xml:space="preserve">к постановлению </w:t>
      </w:r>
      <w:r w:rsidR="00995B8F" w:rsidRPr="007A2682">
        <w:rPr>
          <w:szCs w:val="28"/>
        </w:rPr>
        <w:t>мэрии</w:t>
      </w:r>
    </w:p>
    <w:p w:rsidR="00897B25" w:rsidRPr="007A2682" w:rsidRDefault="00897B25" w:rsidP="00ED6D02">
      <w:pPr>
        <w:ind w:left="6521"/>
        <w:rPr>
          <w:szCs w:val="28"/>
        </w:rPr>
      </w:pPr>
      <w:r w:rsidRPr="007A2682">
        <w:rPr>
          <w:szCs w:val="28"/>
        </w:rPr>
        <w:t>города Новосибирска</w:t>
      </w:r>
    </w:p>
    <w:p w:rsidR="00A012C6" w:rsidRPr="007A2682" w:rsidRDefault="00897B25" w:rsidP="00975802">
      <w:pPr>
        <w:ind w:left="6521"/>
        <w:rPr>
          <w:szCs w:val="28"/>
        </w:rPr>
      </w:pPr>
      <w:r w:rsidRPr="007A2682">
        <w:rPr>
          <w:szCs w:val="28"/>
        </w:rPr>
        <w:t>от</w:t>
      </w:r>
      <w:r w:rsidR="00312786" w:rsidRPr="007A2682">
        <w:rPr>
          <w:szCs w:val="28"/>
        </w:rPr>
        <w:t xml:space="preserve"> </w:t>
      </w:r>
      <w:r w:rsidR="00457732">
        <w:rPr>
          <w:u w:val="single"/>
        </w:rPr>
        <w:t>20.03.2018</w:t>
      </w:r>
      <w:r w:rsidR="00570765" w:rsidRPr="007A2682">
        <w:rPr>
          <w:szCs w:val="28"/>
        </w:rPr>
        <w:t xml:space="preserve"> № </w:t>
      </w:r>
      <w:r w:rsidR="00457732">
        <w:rPr>
          <w:szCs w:val="28"/>
          <w:u w:val="single"/>
        </w:rPr>
        <w:t>956</w:t>
      </w:r>
      <w:bookmarkStart w:id="2" w:name="_GoBack"/>
      <w:bookmarkEnd w:id="2"/>
    </w:p>
    <w:p w:rsidR="00EE390D" w:rsidRPr="001C1AD6" w:rsidRDefault="00EE390D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5A2335" w:rsidRPr="001C1AD6" w:rsidRDefault="005A2335" w:rsidP="008358D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B1217" w:rsidRPr="00235350" w:rsidRDefault="007B1217" w:rsidP="00F21CC1">
      <w:pPr>
        <w:pStyle w:val="ConsPlusNormal"/>
        <w:widowControl/>
        <w:spacing w:line="235" w:lineRule="auto"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3535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D49C3" w:rsidRDefault="00633F44" w:rsidP="007D49C3">
      <w:pPr>
        <w:suppressAutoHyphens/>
        <w:spacing w:line="235" w:lineRule="auto"/>
        <w:jc w:val="center"/>
        <w:rPr>
          <w:b/>
          <w:szCs w:val="28"/>
        </w:rPr>
      </w:pPr>
      <w:r w:rsidRPr="00235350">
        <w:rPr>
          <w:b/>
          <w:szCs w:val="28"/>
        </w:rPr>
        <w:t>проект</w:t>
      </w:r>
      <w:r w:rsidR="00EC4394" w:rsidRPr="00235350">
        <w:rPr>
          <w:b/>
          <w:szCs w:val="28"/>
        </w:rPr>
        <w:t>а</w:t>
      </w:r>
      <w:r w:rsidRPr="00235350">
        <w:rPr>
          <w:b/>
          <w:szCs w:val="28"/>
        </w:rPr>
        <w:t xml:space="preserve"> </w:t>
      </w:r>
      <w:r w:rsidR="00016FC9" w:rsidRPr="00235350">
        <w:rPr>
          <w:b/>
          <w:szCs w:val="28"/>
        </w:rPr>
        <w:t xml:space="preserve">межевания </w:t>
      </w:r>
      <w:r w:rsidR="00DC3F35" w:rsidRPr="00235350">
        <w:rPr>
          <w:b/>
          <w:szCs w:val="28"/>
        </w:rPr>
        <w:t xml:space="preserve">территории </w:t>
      </w:r>
      <w:r w:rsidR="00F85DAC" w:rsidRPr="00235350">
        <w:rPr>
          <w:b/>
          <w:szCs w:val="28"/>
        </w:rPr>
        <w:t>квартала </w:t>
      </w:r>
      <w:r w:rsidR="007D49C3" w:rsidRPr="004D1A56">
        <w:rPr>
          <w:b/>
          <w:szCs w:val="28"/>
        </w:rPr>
        <w:t>070.01.01.01 в  границах проекта планировки территории микрорайона «Плющихинский»</w:t>
      </w:r>
    </w:p>
    <w:p w:rsidR="00F962D7" w:rsidRDefault="007D49C3" w:rsidP="007D49C3">
      <w:pPr>
        <w:suppressAutoHyphens/>
        <w:spacing w:line="235" w:lineRule="auto"/>
        <w:jc w:val="center"/>
        <w:rPr>
          <w:b/>
          <w:szCs w:val="28"/>
        </w:rPr>
      </w:pPr>
      <w:r w:rsidRPr="004D1A56">
        <w:rPr>
          <w:b/>
          <w:szCs w:val="28"/>
        </w:rPr>
        <w:t xml:space="preserve"> в Октябрьском районе</w:t>
      </w:r>
    </w:p>
    <w:p w:rsidR="00ED2EEB" w:rsidRPr="00D03206" w:rsidRDefault="00ED2EEB" w:rsidP="007D49C3">
      <w:pPr>
        <w:suppressAutoHyphens/>
        <w:spacing w:line="235" w:lineRule="auto"/>
        <w:jc w:val="center"/>
        <w:rPr>
          <w:sz w:val="24"/>
          <w:szCs w:val="28"/>
        </w:rPr>
      </w:pPr>
    </w:p>
    <w:p w:rsidR="005A2335" w:rsidRPr="005A2335" w:rsidRDefault="005A2335" w:rsidP="00F21CC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A2335">
        <w:rPr>
          <w:szCs w:val="28"/>
        </w:rPr>
        <w:t>1. Проект межевания территории состоит из основной части, которая по</w:t>
      </w:r>
      <w:r w:rsidRPr="005A2335">
        <w:rPr>
          <w:szCs w:val="28"/>
        </w:rPr>
        <w:t>д</w:t>
      </w:r>
      <w:r w:rsidRPr="005A2335">
        <w:rPr>
          <w:szCs w:val="28"/>
        </w:rPr>
        <w:t>лежит утверждению, и материалов по обоснованию этого проекта.</w:t>
      </w:r>
    </w:p>
    <w:p w:rsidR="005A2335" w:rsidRPr="005A2335" w:rsidRDefault="005A2335" w:rsidP="00F21CC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A2335">
        <w:rPr>
          <w:szCs w:val="28"/>
        </w:rPr>
        <w:t>2. Основная часть проекта межевания территории включает в себя текст</w:t>
      </w:r>
      <w:r w:rsidRPr="005A2335">
        <w:rPr>
          <w:szCs w:val="28"/>
        </w:rPr>
        <w:t>о</w:t>
      </w:r>
      <w:r w:rsidRPr="005A2335">
        <w:rPr>
          <w:szCs w:val="28"/>
        </w:rPr>
        <w:t>вую часть и чертежи межевания территории.</w:t>
      </w:r>
    </w:p>
    <w:p w:rsidR="005A2335" w:rsidRPr="005A2335" w:rsidRDefault="005A2335" w:rsidP="00F21CC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A2335">
        <w:rPr>
          <w:szCs w:val="28"/>
        </w:rPr>
        <w:t>2.1. Текстовая часть проекта межевания территории включает в себя:</w:t>
      </w:r>
    </w:p>
    <w:p w:rsidR="005A2335" w:rsidRPr="005A2335" w:rsidRDefault="005A2335" w:rsidP="00F21CC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A2335">
        <w:rPr>
          <w:szCs w:val="28"/>
        </w:rPr>
        <w:t>2.1.1. Перечень и сведения о площади образуемых земельных участков, в том числе возможные способы их образования.</w:t>
      </w:r>
    </w:p>
    <w:p w:rsidR="005A2335" w:rsidRPr="005A2335" w:rsidRDefault="005A2335" w:rsidP="00F21CC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A2335">
        <w:rPr>
          <w:szCs w:val="28"/>
        </w:rPr>
        <w:t>2.1.2. Перечень и сведения о площади образуемых земельных участков, к</w:t>
      </w:r>
      <w:r w:rsidRPr="005A2335">
        <w:rPr>
          <w:szCs w:val="28"/>
        </w:rPr>
        <w:t>о</w:t>
      </w:r>
      <w:r w:rsidRPr="005A2335">
        <w:rPr>
          <w:szCs w:val="28"/>
        </w:rPr>
        <w:t>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нужд.</w:t>
      </w:r>
    </w:p>
    <w:p w:rsidR="005A2335" w:rsidRPr="005A2335" w:rsidRDefault="005A2335" w:rsidP="00F21CC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A2335">
        <w:rPr>
          <w:szCs w:val="28"/>
        </w:rPr>
        <w:t>2.1.3. Вид разрешенного использования образуемых земельных участков в соответствии с проектом планировки территории.</w:t>
      </w:r>
    </w:p>
    <w:p w:rsidR="005A2335" w:rsidRPr="005A2335" w:rsidRDefault="005A2335" w:rsidP="00F21CC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A2335">
        <w:rPr>
          <w:szCs w:val="28"/>
        </w:rPr>
        <w:t>2.2. На чертежах межевания территории отображаются:</w:t>
      </w:r>
    </w:p>
    <w:p w:rsidR="005A2335" w:rsidRPr="005A2335" w:rsidRDefault="005A2335" w:rsidP="00F21CC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A2335">
        <w:rPr>
          <w:szCs w:val="28"/>
        </w:rPr>
        <w:t>2.2.1. Границы существующих элементов планировочной структуры.</w:t>
      </w:r>
    </w:p>
    <w:p w:rsidR="005A2335" w:rsidRPr="005A2335" w:rsidRDefault="005A2335" w:rsidP="00F21CC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A2335">
        <w:rPr>
          <w:szCs w:val="28"/>
        </w:rPr>
        <w:t>2.2.2. Красные линии, утвержденные в составе проекта планировки терр</w:t>
      </w:r>
      <w:r w:rsidRPr="005A2335">
        <w:rPr>
          <w:szCs w:val="28"/>
        </w:rPr>
        <w:t>и</w:t>
      </w:r>
      <w:r w:rsidRPr="005A2335">
        <w:rPr>
          <w:szCs w:val="28"/>
        </w:rPr>
        <w:t>тории, или красные линии, утверждаемые, изменяемые проектом межевания те</w:t>
      </w:r>
      <w:r w:rsidRPr="005A2335">
        <w:rPr>
          <w:szCs w:val="28"/>
        </w:rPr>
        <w:t>р</w:t>
      </w:r>
      <w:r w:rsidRPr="005A2335">
        <w:rPr>
          <w:szCs w:val="28"/>
        </w:rPr>
        <w:t xml:space="preserve">ритории в соответствии с </w:t>
      </w:r>
      <w:r w:rsidRPr="005A2335">
        <w:t>пунктом 2 части 2</w:t>
      </w:r>
      <w:r w:rsidRPr="005A2335">
        <w:rPr>
          <w:szCs w:val="28"/>
        </w:rPr>
        <w:t xml:space="preserve"> статьи 43 Градостроительного коде</w:t>
      </w:r>
      <w:r w:rsidRPr="005A2335">
        <w:rPr>
          <w:szCs w:val="28"/>
        </w:rPr>
        <w:t>к</w:t>
      </w:r>
      <w:r w:rsidRPr="005A2335">
        <w:rPr>
          <w:szCs w:val="28"/>
        </w:rPr>
        <w:t>са Российской Федерации.</w:t>
      </w:r>
    </w:p>
    <w:p w:rsidR="005A2335" w:rsidRPr="005A2335" w:rsidRDefault="005A2335" w:rsidP="00F21CC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A2335">
        <w:rPr>
          <w:szCs w:val="28"/>
        </w:rPr>
        <w:t>2.2.3. Линии отступа от красных линий в целях определения мест допуст</w:t>
      </w:r>
      <w:r w:rsidRPr="005A2335">
        <w:rPr>
          <w:szCs w:val="28"/>
        </w:rPr>
        <w:t>и</w:t>
      </w:r>
      <w:r w:rsidRPr="005A2335">
        <w:rPr>
          <w:szCs w:val="28"/>
        </w:rPr>
        <w:t>мого размещения зданий, строений, сооружений.</w:t>
      </w:r>
    </w:p>
    <w:p w:rsidR="005A2335" w:rsidRPr="005A2335" w:rsidRDefault="005A2335" w:rsidP="00F21CC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A2335">
        <w:rPr>
          <w:szCs w:val="28"/>
        </w:rPr>
        <w:t>2.2.4. Границы образуемых и (или) изменяемых земельных участков, усло</w:t>
      </w:r>
      <w:r w:rsidRPr="005A2335">
        <w:rPr>
          <w:szCs w:val="28"/>
        </w:rPr>
        <w:t>в</w:t>
      </w:r>
      <w:r w:rsidRPr="005A2335">
        <w:rPr>
          <w:szCs w:val="28"/>
        </w:rPr>
        <w:t>ные номера образуемых земельных участков, в том числе в отношении которых предполагаются их резервирование и (или) изъятие для государственных или м</w:t>
      </w:r>
      <w:r w:rsidRPr="005A2335">
        <w:rPr>
          <w:szCs w:val="28"/>
        </w:rPr>
        <w:t>у</w:t>
      </w:r>
      <w:r w:rsidRPr="005A2335">
        <w:rPr>
          <w:szCs w:val="28"/>
        </w:rPr>
        <w:t>ниципальных нужд.</w:t>
      </w:r>
    </w:p>
    <w:p w:rsidR="005A2335" w:rsidRPr="005A2335" w:rsidRDefault="005A2335" w:rsidP="00F21CC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A2335">
        <w:rPr>
          <w:szCs w:val="28"/>
        </w:rPr>
        <w:t>2.2.5. Границы зон действия публичных сервитутов.</w:t>
      </w:r>
    </w:p>
    <w:p w:rsidR="005A2335" w:rsidRPr="005A2335" w:rsidRDefault="005A2335" w:rsidP="00F21CC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A2335">
        <w:rPr>
          <w:szCs w:val="28"/>
        </w:rPr>
        <w:t>3. Материалы по обоснованию проекта межевания территории включают в себя чертежи, на которых отображаются:</w:t>
      </w:r>
    </w:p>
    <w:p w:rsidR="005A2335" w:rsidRPr="005A2335" w:rsidRDefault="005A2335" w:rsidP="00F21CC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A2335">
        <w:rPr>
          <w:szCs w:val="28"/>
        </w:rPr>
        <w:t>3.1. Границы существующих земельных участков.</w:t>
      </w:r>
    </w:p>
    <w:p w:rsidR="005A2335" w:rsidRPr="005A2335" w:rsidRDefault="005A2335" w:rsidP="00F21CC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A2335">
        <w:rPr>
          <w:szCs w:val="28"/>
        </w:rPr>
        <w:t>3.2. Границы зон с особыми условиями использования территорий.</w:t>
      </w:r>
    </w:p>
    <w:p w:rsidR="005A2335" w:rsidRPr="005A2335" w:rsidRDefault="005A2335" w:rsidP="00F21CC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A2335">
        <w:rPr>
          <w:szCs w:val="28"/>
        </w:rPr>
        <w:t>3.3. Местоположение существующих объектов капитального строительства.</w:t>
      </w:r>
    </w:p>
    <w:p w:rsidR="005A2335" w:rsidRPr="005A2335" w:rsidRDefault="005A2335" w:rsidP="00F21CC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A2335">
        <w:rPr>
          <w:szCs w:val="28"/>
        </w:rPr>
        <w:t>3.4. Границы особо охраняемых природных территорий.</w:t>
      </w:r>
    </w:p>
    <w:p w:rsidR="00F962D7" w:rsidRPr="00F962D7" w:rsidRDefault="005A2335" w:rsidP="00F21CC1">
      <w:pPr>
        <w:widowControl/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5A2335">
        <w:rPr>
          <w:szCs w:val="28"/>
        </w:rPr>
        <w:t>3.5. Границы территорий объектов культурного наследия.</w:t>
      </w:r>
    </w:p>
    <w:p w:rsidR="00016FC9" w:rsidRPr="001C1AD6" w:rsidRDefault="001C1AD6" w:rsidP="001C1AD6">
      <w:pPr>
        <w:spacing w:before="480"/>
        <w:jc w:val="center"/>
        <w:rPr>
          <w:szCs w:val="28"/>
        </w:rPr>
      </w:pPr>
      <w:r>
        <w:rPr>
          <w:szCs w:val="28"/>
        </w:rPr>
        <w:t>____________</w:t>
      </w:r>
    </w:p>
    <w:p w:rsidR="008F0EA0" w:rsidRPr="00F21CC1" w:rsidRDefault="008F0EA0" w:rsidP="00BE0846">
      <w:pPr>
        <w:pStyle w:val="ConsPlusNormal"/>
        <w:widowControl/>
        <w:spacing w:line="240" w:lineRule="atLeast"/>
        <w:ind w:firstLine="0"/>
        <w:jc w:val="both"/>
        <w:rPr>
          <w:rFonts w:ascii="Times New Roman" w:hAnsi="Times New Roman" w:cs="Times New Roman"/>
          <w:sz w:val="18"/>
          <w:szCs w:val="22"/>
        </w:rPr>
      </w:pPr>
    </w:p>
    <w:sectPr w:rsidR="008F0EA0" w:rsidRPr="00F21CC1" w:rsidSect="00A9599D">
      <w:pgSz w:w="11906" w:h="16838"/>
      <w:pgMar w:top="1134" w:right="567" w:bottom="539" w:left="1418" w:header="567" w:footer="45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A56" w:rsidRDefault="004D1A56">
      <w:r>
        <w:separator/>
      </w:r>
    </w:p>
  </w:endnote>
  <w:endnote w:type="continuationSeparator" w:id="0">
    <w:p w:rsidR="004D1A56" w:rsidRDefault="004D1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A56" w:rsidRDefault="004D1A5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A56" w:rsidRDefault="004D1A56">
      <w:r>
        <w:separator/>
      </w:r>
    </w:p>
  </w:footnote>
  <w:footnote w:type="continuationSeparator" w:id="0">
    <w:p w:rsidR="004D1A56" w:rsidRDefault="004D1A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A56" w:rsidRDefault="007B3D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1A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1A56" w:rsidRDefault="004D1A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17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C1AD6" w:rsidRPr="001C1AD6" w:rsidRDefault="007B3D04">
        <w:pPr>
          <w:pStyle w:val="a3"/>
          <w:jc w:val="center"/>
          <w:rPr>
            <w:sz w:val="24"/>
            <w:szCs w:val="24"/>
          </w:rPr>
        </w:pPr>
        <w:r w:rsidRPr="001C1AD6">
          <w:rPr>
            <w:sz w:val="24"/>
            <w:szCs w:val="24"/>
          </w:rPr>
          <w:fldChar w:fldCharType="begin"/>
        </w:r>
        <w:r w:rsidR="001C1AD6" w:rsidRPr="001C1AD6">
          <w:rPr>
            <w:sz w:val="24"/>
            <w:szCs w:val="24"/>
          </w:rPr>
          <w:instrText xml:space="preserve"> PAGE   \* MERGEFORMAT </w:instrText>
        </w:r>
        <w:r w:rsidRPr="001C1AD6">
          <w:rPr>
            <w:sz w:val="24"/>
            <w:szCs w:val="24"/>
          </w:rPr>
          <w:fldChar w:fldCharType="separate"/>
        </w:r>
        <w:r w:rsidR="00C11701">
          <w:rPr>
            <w:noProof/>
            <w:sz w:val="24"/>
            <w:szCs w:val="24"/>
          </w:rPr>
          <w:t>2</w:t>
        </w:r>
        <w:r w:rsidRPr="001C1AD6">
          <w:rPr>
            <w:sz w:val="24"/>
            <w:szCs w:val="24"/>
          </w:rPr>
          <w:fldChar w:fldCharType="end"/>
        </w:r>
      </w:p>
    </w:sdtContent>
  </w:sdt>
  <w:p w:rsidR="004D1A56" w:rsidRPr="002A34C7" w:rsidRDefault="004D1A56" w:rsidP="00815931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BDE"/>
    <w:multiLevelType w:val="hybridMultilevel"/>
    <w:tmpl w:val="F3E2DEF8"/>
    <w:lvl w:ilvl="0" w:tplc="54BAC74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E8411B5"/>
    <w:multiLevelType w:val="hybridMultilevel"/>
    <w:tmpl w:val="0406D5C6"/>
    <w:lvl w:ilvl="0" w:tplc="CC6251D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74361F"/>
    <w:multiLevelType w:val="hybridMultilevel"/>
    <w:tmpl w:val="C9EC030C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FBC5B0B"/>
    <w:multiLevelType w:val="hybridMultilevel"/>
    <w:tmpl w:val="05C81940"/>
    <w:lvl w:ilvl="0" w:tplc="8EB40A0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429F0457"/>
    <w:multiLevelType w:val="multilevel"/>
    <w:tmpl w:val="2CA2BAC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6">
    <w:nsid w:val="746F105D"/>
    <w:multiLevelType w:val="hybridMultilevel"/>
    <w:tmpl w:val="E71CBC2E"/>
    <w:lvl w:ilvl="0" w:tplc="CA2A2564">
      <w:start w:val="1"/>
      <w:numFmt w:val="decimal"/>
      <w:suff w:val="space"/>
      <w:lvlText w:val="%1."/>
      <w:lvlJc w:val="left"/>
      <w:pPr>
        <w:ind w:left="0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consecutiveHyphenLimit w:val="32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B2C63"/>
    <w:rsid w:val="00005166"/>
    <w:rsid w:val="0001210D"/>
    <w:rsid w:val="00016E46"/>
    <w:rsid w:val="00016FC9"/>
    <w:rsid w:val="00017489"/>
    <w:rsid w:val="00027A3B"/>
    <w:rsid w:val="000330AC"/>
    <w:rsid w:val="0004292D"/>
    <w:rsid w:val="00047E00"/>
    <w:rsid w:val="0005019E"/>
    <w:rsid w:val="00053345"/>
    <w:rsid w:val="000554AA"/>
    <w:rsid w:val="00056A7F"/>
    <w:rsid w:val="000729C3"/>
    <w:rsid w:val="00077235"/>
    <w:rsid w:val="0008083C"/>
    <w:rsid w:val="00083241"/>
    <w:rsid w:val="0009768F"/>
    <w:rsid w:val="000A15DF"/>
    <w:rsid w:val="000B284A"/>
    <w:rsid w:val="000C43C2"/>
    <w:rsid w:val="000D33AF"/>
    <w:rsid w:val="000E0D44"/>
    <w:rsid w:val="000F5DE6"/>
    <w:rsid w:val="000F7F57"/>
    <w:rsid w:val="00107116"/>
    <w:rsid w:val="0011529B"/>
    <w:rsid w:val="0013777E"/>
    <w:rsid w:val="00137EFD"/>
    <w:rsid w:val="00141DA3"/>
    <w:rsid w:val="00142CC1"/>
    <w:rsid w:val="001519A1"/>
    <w:rsid w:val="001526A8"/>
    <w:rsid w:val="00153C56"/>
    <w:rsid w:val="00156CA6"/>
    <w:rsid w:val="00161EC7"/>
    <w:rsid w:val="00171EB7"/>
    <w:rsid w:val="00176B81"/>
    <w:rsid w:val="00180EDF"/>
    <w:rsid w:val="00181C1B"/>
    <w:rsid w:val="00181F59"/>
    <w:rsid w:val="0018275A"/>
    <w:rsid w:val="00184052"/>
    <w:rsid w:val="00184D68"/>
    <w:rsid w:val="00184FE5"/>
    <w:rsid w:val="00185B50"/>
    <w:rsid w:val="001918BC"/>
    <w:rsid w:val="001A33CA"/>
    <w:rsid w:val="001A494A"/>
    <w:rsid w:val="001A638D"/>
    <w:rsid w:val="001A7F9F"/>
    <w:rsid w:val="001C05A9"/>
    <w:rsid w:val="001C111B"/>
    <w:rsid w:val="001C1AD6"/>
    <w:rsid w:val="001C658F"/>
    <w:rsid w:val="001C689D"/>
    <w:rsid w:val="001C7E55"/>
    <w:rsid w:val="001D74BA"/>
    <w:rsid w:val="001E0165"/>
    <w:rsid w:val="001E0C16"/>
    <w:rsid w:val="001E212C"/>
    <w:rsid w:val="001E4A5F"/>
    <w:rsid w:val="001E74AF"/>
    <w:rsid w:val="001F38E0"/>
    <w:rsid w:val="001F6A99"/>
    <w:rsid w:val="0020184E"/>
    <w:rsid w:val="00202E2E"/>
    <w:rsid w:val="00204D41"/>
    <w:rsid w:val="002072C5"/>
    <w:rsid w:val="002161AE"/>
    <w:rsid w:val="002202B2"/>
    <w:rsid w:val="00220E9C"/>
    <w:rsid w:val="0022243F"/>
    <w:rsid w:val="00233DC2"/>
    <w:rsid w:val="00235350"/>
    <w:rsid w:val="00244C1D"/>
    <w:rsid w:val="00254248"/>
    <w:rsid w:val="00254B5B"/>
    <w:rsid w:val="00254D30"/>
    <w:rsid w:val="002556E9"/>
    <w:rsid w:val="00257AAD"/>
    <w:rsid w:val="002738CB"/>
    <w:rsid w:val="00291168"/>
    <w:rsid w:val="002A34C7"/>
    <w:rsid w:val="002A6457"/>
    <w:rsid w:val="002A69F1"/>
    <w:rsid w:val="002B3469"/>
    <w:rsid w:val="002B6EA3"/>
    <w:rsid w:val="002B7B23"/>
    <w:rsid w:val="002C08EC"/>
    <w:rsid w:val="002C7D46"/>
    <w:rsid w:val="002D0118"/>
    <w:rsid w:val="002D0E54"/>
    <w:rsid w:val="002D23E3"/>
    <w:rsid w:val="002D35B7"/>
    <w:rsid w:val="002E0FE6"/>
    <w:rsid w:val="002F0904"/>
    <w:rsid w:val="002F146D"/>
    <w:rsid w:val="002F1CD1"/>
    <w:rsid w:val="002F2CE8"/>
    <w:rsid w:val="002F4CFE"/>
    <w:rsid w:val="002F5192"/>
    <w:rsid w:val="002F7C05"/>
    <w:rsid w:val="00310379"/>
    <w:rsid w:val="003103E7"/>
    <w:rsid w:val="0031079D"/>
    <w:rsid w:val="00312786"/>
    <w:rsid w:val="00312DE8"/>
    <w:rsid w:val="003155E4"/>
    <w:rsid w:val="00321E50"/>
    <w:rsid w:val="00327285"/>
    <w:rsid w:val="003309D1"/>
    <w:rsid w:val="00335A13"/>
    <w:rsid w:val="00337A38"/>
    <w:rsid w:val="00344A17"/>
    <w:rsid w:val="00346035"/>
    <w:rsid w:val="003506A6"/>
    <w:rsid w:val="00351DFC"/>
    <w:rsid w:val="003523A6"/>
    <w:rsid w:val="00357490"/>
    <w:rsid w:val="0036252E"/>
    <w:rsid w:val="00364AB8"/>
    <w:rsid w:val="00373506"/>
    <w:rsid w:val="003757DB"/>
    <w:rsid w:val="00376DFB"/>
    <w:rsid w:val="00382895"/>
    <w:rsid w:val="00383C68"/>
    <w:rsid w:val="00384915"/>
    <w:rsid w:val="00386343"/>
    <w:rsid w:val="00386BE1"/>
    <w:rsid w:val="003A0AF3"/>
    <w:rsid w:val="003A5F2A"/>
    <w:rsid w:val="003B050E"/>
    <w:rsid w:val="003B0D37"/>
    <w:rsid w:val="003B1792"/>
    <w:rsid w:val="003B36AA"/>
    <w:rsid w:val="003B383B"/>
    <w:rsid w:val="003B45C0"/>
    <w:rsid w:val="003B6EF4"/>
    <w:rsid w:val="003C1D1D"/>
    <w:rsid w:val="003C4E7F"/>
    <w:rsid w:val="003D3487"/>
    <w:rsid w:val="003D45D8"/>
    <w:rsid w:val="003F5206"/>
    <w:rsid w:val="003F55C7"/>
    <w:rsid w:val="003F706D"/>
    <w:rsid w:val="003F73D9"/>
    <w:rsid w:val="00411F55"/>
    <w:rsid w:val="00414573"/>
    <w:rsid w:val="004145FD"/>
    <w:rsid w:val="004215BD"/>
    <w:rsid w:val="004223C4"/>
    <w:rsid w:val="00433E7A"/>
    <w:rsid w:val="0043742C"/>
    <w:rsid w:val="004376B1"/>
    <w:rsid w:val="0045080B"/>
    <w:rsid w:val="00454DDD"/>
    <w:rsid w:val="00456933"/>
    <w:rsid w:val="00457732"/>
    <w:rsid w:val="004617C9"/>
    <w:rsid w:val="004651C3"/>
    <w:rsid w:val="00466439"/>
    <w:rsid w:val="0047036B"/>
    <w:rsid w:val="0047527F"/>
    <w:rsid w:val="00484B96"/>
    <w:rsid w:val="00490CAA"/>
    <w:rsid w:val="004942EA"/>
    <w:rsid w:val="004A11AA"/>
    <w:rsid w:val="004A1D6F"/>
    <w:rsid w:val="004B2BD5"/>
    <w:rsid w:val="004B3627"/>
    <w:rsid w:val="004B3760"/>
    <w:rsid w:val="004C3F5C"/>
    <w:rsid w:val="004C435F"/>
    <w:rsid w:val="004D1A56"/>
    <w:rsid w:val="004D6FA1"/>
    <w:rsid w:val="004E077D"/>
    <w:rsid w:val="004E0BFE"/>
    <w:rsid w:val="004E2874"/>
    <w:rsid w:val="004E381D"/>
    <w:rsid w:val="004F115F"/>
    <w:rsid w:val="004F1BC4"/>
    <w:rsid w:val="004F1C7C"/>
    <w:rsid w:val="004F573C"/>
    <w:rsid w:val="004F5AFC"/>
    <w:rsid w:val="005162C8"/>
    <w:rsid w:val="0053024B"/>
    <w:rsid w:val="00533D17"/>
    <w:rsid w:val="005376CE"/>
    <w:rsid w:val="0054166F"/>
    <w:rsid w:val="00541B77"/>
    <w:rsid w:val="005464F8"/>
    <w:rsid w:val="00546BC6"/>
    <w:rsid w:val="00552B1D"/>
    <w:rsid w:val="0055302D"/>
    <w:rsid w:val="00556B71"/>
    <w:rsid w:val="005655F1"/>
    <w:rsid w:val="00566997"/>
    <w:rsid w:val="00570765"/>
    <w:rsid w:val="00573B12"/>
    <w:rsid w:val="005744BD"/>
    <w:rsid w:val="005746B0"/>
    <w:rsid w:val="00576C5E"/>
    <w:rsid w:val="00577290"/>
    <w:rsid w:val="00580A8F"/>
    <w:rsid w:val="00582F5C"/>
    <w:rsid w:val="00584624"/>
    <w:rsid w:val="00592E7C"/>
    <w:rsid w:val="00596794"/>
    <w:rsid w:val="005A0D31"/>
    <w:rsid w:val="005A2335"/>
    <w:rsid w:val="005A4986"/>
    <w:rsid w:val="005A4A3A"/>
    <w:rsid w:val="005A6A9E"/>
    <w:rsid w:val="005B4411"/>
    <w:rsid w:val="005B5836"/>
    <w:rsid w:val="005B5EC3"/>
    <w:rsid w:val="005C2C16"/>
    <w:rsid w:val="005C3924"/>
    <w:rsid w:val="005C42D3"/>
    <w:rsid w:val="005C76FB"/>
    <w:rsid w:val="005D3364"/>
    <w:rsid w:val="005D7B45"/>
    <w:rsid w:val="005E5BA4"/>
    <w:rsid w:val="005F20CF"/>
    <w:rsid w:val="005F2A05"/>
    <w:rsid w:val="005F5263"/>
    <w:rsid w:val="005F79A9"/>
    <w:rsid w:val="00600E34"/>
    <w:rsid w:val="00602C17"/>
    <w:rsid w:val="00605617"/>
    <w:rsid w:val="00605A17"/>
    <w:rsid w:val="00630136"/>
    <w:rsid w:val="0063226A"/>
    <w:rsid w:val="00633F44"/>
    <w:rsid w:val="0064279F"/>
    <w:rsid w:val="00642F33"/>
    <w:rsid w:val="00647D94"/>
    <w:rsid w:val="0065166C"/>
    <w:rsid w:val="00652C26"/>
    <w:rsid w:val="00683C39"/>
    <w:rsid w:val="006846E4"/>
    <w:rsid w:val="00686B5E"/>
    <w:rsid w:val="0069487F"/>
    <w:rsid w:val="006A10AC"/>
    <w:rsid w:val="006A49DC"/>
    <w:rsid w:val="006A6A5A"/>
    <w:rsid w:val="006B0A6B"/>
    <w:rsid w:val="006B31F4"/>
    <w:rsid w:val="006D1208"/>
    <w:rsid w:val="006D2852"/>
    <w:rsid w:val="006E28C3"/>
    <w:rsid w:val="006F2285"/>
    <w:rsid w:val="006F4573"/>
    <w:rsid w:val="006F4D6C"/>
    <w:rsid w:val="006F7E0D"/>
    <w:rsid w:val="007036DB"/>
    <w:rsid w:val="00703E63"/>
    <w:rsid w:val="0071270B"/>
    <w:rsid w:val="00716FDF"/>
    <w:rsid w:val="0071797E"/>
    <w:rsid w:val="007315B1"/>
    <w:rsid w:val="00731C5C"/>
    <w:rsid w:val="00737317"/>
    <w:rsid w:val="007555F0"/>
    <w:rsid w:val="007561AD"/>
    <w:rsid w:val="00765714"/>
    <w:rsid w:val="00770256"/>
    <w:rsid w:val="0078038B"/>
    <w:rsid w:val="007827C9"/>
    <w:rsid w:val="007859B1"/>
    <w:rsid w:val="007866E4"/>
    <w:rsid w:val="007926C3"/>
    <w:rsid w:val="00794B38"/>
    <w:rsid w:val="007A2682"/>
    <w:rsid w:val="007A33C3"/>
    <w:rsid w:val="007A55BE"/>
    <w:rsid w:val="007B1217"/>
    <w:rsid w:val="007B18F1"/>
    <w:rsid w:val="007B3D04"/>
    <w:rsid w:val="007B4F04"/>
    <w:rsid w:val="007B6BA6"/>
    <w:rsid w:val="007C5E42"/>
    <w:rsid w:val="007C6999"/>
    <w:rsid w:val="007D179C"/>
    <w:rsid w:val="007D2F73"/>
    <w:rsid w:val="007D49C3"/>
    <w:rsid w:val="007E1018"/>
    <w:rsid w:val="007E36BF"/>
    <w:rsid w:val="007E55AC"/>
    <w:rsid w:val="007E564E"/>
    <w:rsid w:val="007F1C18"/>
    <w:rsid w:val="007F7673"/>
    <w:rsid w:val="0081046E"/>
    <w:rsid w:val="00815931"/>
    <w:rsid w:val="00822E76"/>
    <w:rsid w:val="00827C35"/>
    <w:rsid w:val="008324B7"/>
    <w:rsid w:val="008344F1"/>
    <w:rsid w:val="008358D3"/>
    <w:rsid w:val="00837EB4"/>
    <w:rsid w:val="0084381C"/>
    <w:rsid w:val="00853D73"/>
    <w:rsid w:val="0085484C"/>
    <w:rsid w:val="00854DEA"/>
    <w:rsid w:val="00856E9C"/>
    <w:rsid w:val="00860354"/>
    <w:rsid w:val="00862782"/>
    <w:rsid w:val="00866484"/>
    <w:rsid w:val="0086652C"/>
    <w:rsid w:val="0086781D"/>
    <w:rsid w:val="00870EF2"/>
    <w:rsid w:val="00872CEE"/>
    <w:rsid w:val="008760F4"/>
    <w:rsid w:val="008824F8"/>
    <w:rsid w:val="00882F54"/>
    <w:rsid w:val="0088665A"/>
    <w:rsid w:val="00892F31"/>
    <w:rsid w:val="00893B1E"/>
    <w:rsid w:val="00893D8A"/>
    <w:rsid w:val="00896385"/>
    <w:rsid w:val="0089781F"/>
    <w:rsid w:val="00897B25"/>
    <w:rsid w:val="008B5E04"/>
    <w:rsid w:val="008D0C53"/>
    <w:rsid w:val="008D1473"/>
    <w:rsid w:val="008D637A"/>
    <w:rsid w:val="008E277A"/>
    <w:rsid w:val="008F0EA0"/>
    <w:rsid w:val="008F0F8E"/>
    <w:rsid w:val="008F1B90"/>
    <w:rsid w:val="008F34CE"/>
    <w:rsid w:val="00904B7D"/>
    <w:rsid w:val="00911EE4"/>
    <w:rsid w:val="009164A4"/>
    <w:rsid w:val="0092312C"/>
    <w:rsid w:val="00930A02"/>
    <w:rsid w:val="009317FD"/>
    <w:rsid w:val="00943FBF"/>
    <w:rsid w:val="009506EA"/>
    <w:rsid w:val="00950944"/>
    <w:rsid w:val="009557E1"/>
    <w:rsid w:val="00965992"/>
    <w:rsid w:val="00967D3C"/>
    <w:rsid w:val="00973D93"/>
    <w:rsid w:val="00975802"/>
    <w:rsid w:val="0098270B"/>
    <w:rsid w:val="0098323D"/>
    <w:rsid w:val="0098466B"/>
    <w:rsid w:val="00985729"/>
    <w:rsid w:val="009920E3"/>
    <w:rsid w:val="00995B8F"/>
    <w:rsid w:val="009970B2"/>
    <w:rsid w:val="009A473B"/>
    <w:rsid w:val="009A5E1B"/>
    <w:rsid w:val="009B0C77"/>
    <w:rsid w:val="009C301E"/>
    <w:rsid w:val="009C59B0"/>
    <w:rsid w:val="009C6549"/>
    <w:rsid w:val="009C6691"/>
    <w:rsid w:val="009C6731"/>
    <w:rsid w:val="009D1587"/>
    <w:rsid w:val="009E2991"/>
    <w:rsid w:val="009E6257"/>
    <w:rsid w:val="009F4C93"/>
    <w:rsid w:val="00A012C6"/>
    <w:rsid w:val="00A0433A"/>
    <w:rsid w:val="00A04771"/>
    <w:rsid w:val="00A206B2"/>
    <w:rsid w:val="00A2236E"/>
    <w:rsid w:val="00A239BC"/>
    <w:rsid w:val="00A32585"/>
    <w:rsid w:val="00A40448"/>
    <w:rsid w:val="00A425CE"/>
    <w:rsid w:val="00A44012"/>
    <w:rsid w:val="00A55CCB"/>
    <w:rsid w:val="00A57586"/>
    <w:rsid w:val="00A61A43"/>
    <w:rsid w:val="00A62C18"/>
    <w:rsid w:val="00A65524"/>
    <w:rsid w:val="00A66E65"/>
    <w:rsid w:val="00A800CD"/>
    <w:rsid w:val="00A923FE"/>
    <w:rsid w:val="00A92470"/>
    <w:rsid w:val="00A92F8D"/>
    <w:rsid w:val="00A953B5"/>
    <w:rsid w:val="00A9599D"/>
    <w:rsid w:val="00A96DDA"/>
    <w:rsid w:val="00A97120"/>
    <w:rsid w:val="00A973B0"/>
    <w:rsid w:val="00AB417C"/>
    <w:rsid w:val="00AB4CCF"/>
    <w:rsid w:val="00AB6374"/>
    <w:rsid w:val="00AB6542"/>
    <w:rsid w:val="00AB72DB"/>
    <w:rsid w:val="00AC3C2A"/>
    <w:rsid w:val="00AD0159"/>
    <w:rsid w:val="00AD3553"/>
    <w:rsid w:val="00AD3AFD"/>
    <w:rsid w:val="00AE7211"/>
    <w:rsid w:val="00AF5AC8"/>
    <w:rsid w:val="00AF6658"/>
    <w:rsid w:val="00B015DD"/>
    <w:rsid w:val="00B02A5B"/>
    <w:rsid w:val="00B05B84"/>
    <w:rsid w:val="00B072FB"/>
    <w:rsid w:val="00B07595"/>
    <w:rsid w:val="00B170BA"/>
    <w:rsid w:val="00B25330"/>
    <w:rsid w:val="00B26050"/>
    <w:rsid w:val="00B32205"/>
    <w:rsid w:val="00B42276"/>
    <w:rsid w:val="00B4471C"/>
    <w:rsid w:val="00B528F0"/>
    <w:rsid w:val="00B55962"/>
    <w:rsid w:val="00B63395"/>
    <w:rsid w:val="00B672C9"/>
    <w:rsid w:val="00B7381E"/>
    <w:rsid w:val="00B75BDF"/>
    <w:rsid w:val="00B7769F"/>
    <w:rsid w:val="00B8037C"/>
    <w:rsid w:val="00B809F6"/>
    <w:rsid w:val="00B84E3C"/>
    <w:rsid w:val="00B8756B"/>
    <w:rsid w:val="00B9337B"/>
    <w:rsid w:val="00B9385F"/>
    <w:rsid w:val="00B96CD2"/>
    <w:rsid w:val="00BB44C3"/>
    <w:rsid w:val="00BB6259"/>
    <w:rsid w:val="00BB68E6"/>
    <w:rsid w:val="00BC2BE6"/>
    <w:rsid w:val="00BC2CEF"/>
    <w:rsid w:val="00BD4DB8"/>
    <w:rsid w:val="00BD64D0"/>
    <w:rsid w:val="00BE0846"/>
    <w:rsid w:val="00BE0E1E"/>
    <w:rsid w:val="00BE4213"/>
    <w:rsid w:val="00BE5EDA"/>
    <w:rsid w:val="00BF0854"/>
    <w:rsid w:val="00BF18D0"/>
    <w:rsid w:val="00BF2AEF"/>
    <w:rsid w:val="00BF4ACC"/>
    <w:rsid w:val="00BF5A0D"/>
    <w:rsid w:val="00BF7588"/>
    <w:rsid w:val="00C056A1"/>
    <w:rsid w:val="00C1081D"/>
    <w:rsid w:val="00C11701"/>
    <w:rsid w:val="00C12116"/>
    <w:rsid w:val="00C132A6"/>
    <w:rsid w:val="00C201A0"/>
    <w:rsid w:val="00C20E99"/>
    <w:rsid w:val="00C2178D"/>
    <w:rsid w:val="00C24ED7"/>
    <w:rsid w:val="00C3114B"/>
    <w:rsid w:val="00C35675"/>
    <w:rsid w:val="00C356AD"/>
    <w:rsid w:val="00C35B8F"/>
    <w:rsid w:val="00C368F4"/>
    <w:rsid w:val="00C417BC"/>
    <w:rsid w:val="00C42C2F"/>
    <w:rsid w:val="00C44706"/>
    <w:rsid w:val="00C45EF6"/>
    <w:rsid w:val="00C5058B"/>
    <w:rsid w:val="00C50D4E"/>
    <w:rsid w:val="00C55E7C"/>
    <w:rsid w:val="00C60A78"/>
    <w:rsid w:val="00C62BDE"/>
    <w:rsid w:val="00C63A60"/>
    <w:rsid w:val="00C6500A"/>
    <w:rsid w:val="00C65EE7"/>
    <w:rsid w:val="00C67354"/>
    <w:rsid w:val="00C738E9"/>
    <w:rsid w:val="00C74308"/>
    <w:rsid w:val="00C77812"/>
    <w:rsid w:val="00C86125"/>
    <w:rsid w:val="00C878BC"/>
    <w:rsid w:val="00C9379D"/>
    <w:rsid w:val="00CA61F5"/>
    <w:rsid w:val="00CA6E75"/>
    <w:rsid w:val="00CB2A3F"/>
    <w:rsid w:val="00CB3848"/>
    <w:rsid w:val="00CB5964"/>
    <w:rsid w:val="00CC01CC"/>
    <w:rsid w:val="00CD367B"/>
    <w:rsid w:val="00CD6BD1"/>
    <w:rsid w:val="00CD7D34"/>
    <w:rsid w:val="00CD7E9F"/>
    <w:rsid w:val="00CE2B7C"/>
    <w:rsid w:val="00CE3B42"/>
    <w:rsid w:val="00CE4618"/>
    <w:rsid w:val="00CF4C5D"/>
    <w:rsid w:val="00CF52AD"/>
    <w:rsid w:val="00D03206"/>
    <w:rsid w:val="00D11E7A"/>
    <w:rsid w:val="00D20E25"/>
    <w:rsid w:val="00D2717F"/>
    <w:rsid w:val="00D31FF9"/>
    <w:rsid w:val="00D351BD"/>
    <w:rsid w:val="00D3763B"/>
    <w:rsid w:val="00D41CF2"/>
    <w:rsid w:val="00D47847"/>
    <w:rsid w:val="00D53C34"/>
    <w:rsid w:val="00D549E3"/>
    <w:rsid w:val="00D56061"/>
    <w:rsid w:val="00D56E70"/>
    <w:rsid w:val="00D63C47"/>
    <w:rsid w:val="00D66B80"/>
    <w:rsid w:val="00D67121"/>
    <w:rsid w:val="00D726CE"/>
    <w:rsid w:val="00D74B44"/>
    <w:rsid w:val="00D80D99"/>
    <w:rsid w:val="00D821A4"/>
    <w:rsid w:val="00D831AE"/>
    <w:rsid w:val="00D8644F"/>
    <w:rsid w:val="00D913BB"/>
    <w:rsid w:val="00D97398"/>
    <w:rsid w:val="00DA68B3"/>
    <w:rsid w:val="00DA6CCF"/>
    <w:rsid w:val="00DA6DCA"/>
    <w:rsid w:val="00DC2376"/>
    <w:rsid w:val="00DC3F35"/>
    <w:rsid w:val="00DC6B2C"/>
    <w:rsid w:val="00DD1F1F"/>
    <w:rsid w:val="00DD2BF9"/>
    <w:rsid w:val="00DD5C40"/>
    <w:rsid w:val="00DE1D82"/>
    <w:rsid w:val="00DF183D"/>
    <w:rsid w:val="00DF2982"/>
    <w:rsid w:val="00DF5763"/>
    <w:rsid w:val="00E014F4"/>
    <w:rsid w:val="00E05C12"/>
    <w:rsid w:val="00E06403"/>
    <w:rsid w:val="00E11D4A"/>
    <w:rsid w:val="00E134E0"/>
    <w:rsid w:val="00E148F1"/>
    <w:rsid w:val="00E249E0"/>
    <w:rsid w:val="00E25674"/>
    <w:rsid w:val="00E273FD"/>
    <w:rsid w:val="00E335F4"/>
    <w:rsid w:val="00E34FE7"/>
    <w:rsid w:val="00E53C03"/>
    <w:rsid w:val="00E71048"/>
    <w:rsid w:val="00E71845"/>
    <w:rsid w:val="00E71B1E"/>
    <w:rsid w:val="00E8197D"/>
    <w:rsid w:val="00E83F15"/>
    <w:rsid w:val="00E975E8"/>
    <w:rsid w:val="00EA0310"/>
    <w:rsid w:val="00EA2507"/>
    <w:rsid w:val="00EA3A4E"/>
    <w:rsid w:val="00EB0D53"/>
    <w:rsid w:val="00EB129E"/>
    <w:rsid w:val="00EB1A2D"/>
    <w:rsid w:val="00EB2C63"/>
    <w:rsid w:val="00EB6B4B"/>
    <w:rsid w:val="00EB74F8"/>
    <w:rsid w:val="00EC2864"/>
    <w:rsid w:val="00EC2DA4"/>
    <w:rsid w:val="00EC4394"/>
    <w:rsid w:val="00EC43A8"/>
    <w:rsid w:val="00ED2EEB"/>
    <w:rsid w:val="00ED33D6"/>
    <w:rsid w:val="00ED6D02"/>
    <w:rsid w:val="00EE390D"/>
    <w:rsid w:val="00EE460A"/>
    <w:rsid w:val="00EE4EB0"/>
    <w:rsid w:val="00EE7601"/>
    <w:rsid w:val="00F01E89"/>
    <w:rsid w:val="00F028CA"/>
    <w:rsid w:val="00F0306F"/>
    <w:rsid w:val="00F06F01"/>
    <w:rsid w:val="00F071EE"/>
    <w:rsid w:val="00F139A3"/>
    <w:rsid w:val="00F14AC0"/>
    <w:rsid w:val="00F15DEA"/>
    <w:rsid w:val="00F21CC1"/>
    <w:rsid w:val="00F2223C"/>
    <w:rsid w:val="00F257AE"/>
    <w:rsid w:val="00F26E75"/>
    <w:rsid w:val="00F275CE"/>
    <w:rsid w:val="00F300DC"/>
    <w:rsid w:val="00F30E8C"/>
    <w:rsid w:val="00F41966"/>
    <w:rsid w:val="00F426C3"/>
    <w:rsid w:val="00F47F55"/>
    <w:rsid w:val="00F5357B"/>
    <w:rsid w:val="00F5538C"/>
    <w:rsid w:val="00F55429"/>
    <w:rsid w:val="00F73886"/>
    <w:rsid w:val="00F85DAC"/>
    <w:rsid w:val="00F866B4"/>
    <w:rsid w:val="00F8721C"/>
    <w:rsid w:val="00F87C01"/>
    <w:rsid w:val="00F96132"/>
    <w:rsid w:val="00F962D7"/>
    <w:rsid w:val="00F96430"/>
    <w:rsid w:val="00FA7752"/>
    <w:rsid w:val="00FB1766"/>
    <w:rsid w:val="00FB2651"/>
    <w:rsid w:val="00FB2CA2"/>
    <w:rsid w:val="00FB54F3"/>
    <w:rsid w:val="00FD7C20"/>
    <w:rsid w:val="00FE661E"/>
    <w:rsid w:val="00FE693F"/>
    <w:rsid w:val="00FF0D59"/>
    <w:rsid w:val="00FF1A7A"/>
    <w:rsid w:val="00FF5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uiPriority="9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C63"/>
    <w:pPr>
      <w:widowContro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B2C63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B2C63"/>
    <w:pPr>
      <w:keepNext/>
      <w:spacing w:after="360" w:line="240" w:lineRule="atLeast"/>
      <w:ind w:left="2880"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2C63"/>
    <w:pPr>
      <w:keepNext/>
      <w:spacing w:before="360" w:line="240" w:lineRule="atLeast"/>
      <w:ind w:firstLine="34"/>
      <w:jc w:val="both"/>
      <w:outlineLvl w:val="3"/>
    </w:pPr>
    <w:rPr>
      <w:rFonts w:ascii="Calibri" w:hAnsi="Calibri"/>
      <w:b/>
      <w:bCs/>
      <w:szCs w:val="28"/>
    </w:rPr>
  </w:style>
  <w:style w:type="paragraph" w:styleId="7">
    <w:name w:val="heading 7"/>
    <w:basedOn w:val="a"/>
    <w:next w:val="a"/>
    <w:link w:val="70"/>
    <w:uiPriority w:val="9"/>
    <w:qFormat/>
    <w:rsid w:val="00EB2C63"/>
    <w:pPr>
      <w:keepNext/>
      <w:widowControl/>
      <w:spacing w:before="600" w:line="240" w:lineRule="atLeast"/>
      <w:jc w:val="both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EB2C63"/>
    <w:pPr>
      <w:keepNext/>
      <w:widowControl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AB4C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AB4CCF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AB4CCF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"/>
    <w:locked/>
    <w:rsid w:val="00AB4CCF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locked/>
    <w:rsid w:val="00AB4CC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EB2C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AB4CCF"/>
    <w:rPr>
      <w:rFonts w:cs="Times New Roman"/>
      <w:sz w:val="28"/>
    </w:rPr>
  </w:style>
  <w:style w:type="character" w:styleId="a5">
    <w:name w:val="page number"/>
    <w:rsid w:val="00EB2C63"/>
    <w:rPr>
      <w:rFonts w:cs="Times New Roman"/>
      <w:sz w:val="20"/>
    </w:rPr>
  </w:style>
  <w:style w:type="paragraph" w:styleId="a6">
    <w:name w:val="caption"/>
    <w:basedOn w:val="a"/>
    <w:next w:val="a"/>
    <w:qFormat/>
    <w:rsid w:val="00EB2C63"/>
    <w:pPr>
      <w:spacing w:before="720" w:line="240" w:lineRule="atLeast"/>
      <w:ind w:firstLine="709"/>
      <w:jc w:val="both"/>
    </w:pPr>
  </w:style>
  <w:style w:type="paragraph" w:styleId="a7">
    <w:name w:val="Body Text"/>
    <w:basedOn w:val="a"/>
    <w:link w:val="a8"/>
    <w:rsid w:val="00EB2C63"/>
  </w:style>
  <w:style w:type="character" w:customStyle="1" w:styleId="a8">
    <w:name w:val="Основной текст Знак"/>
    <w:link w:val="a7"/>
    <w:semiHidden/>
    <w:locked/>
    <w:rsid w:val="00AB4CCF"/>
    <w:rPr>
      <w:rFonts w:cs="Times New Roman"/>
      <w:sz w:val="28"/>
    </w:rPr>
  </w:style>
  <w:style w:type="paragraph" w:customStyle="1" w:styleId="ConsPlusNormal">
    <w:name w:val="ConsPlusNormal"/>
    <w:rsid w:val="00EB2C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5F79A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9">
    <w:name w:val="footer"/>
    <w:basedOn w:val="a"/>
    <w:link w:val="aa"/>
    <w:rsid w:val="00AB65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AB6542"/>
    <w:rPr>
      <w:rFonts w:cs="Times New Roman"/>
      <w:sz w:val="28"/>
    </w:rPr>
  </w:style>
  <w:style w:type="paragraph" w:styleId="ab">
    <w:name w:val="Balloon Text"/>
    <w:basedOn w:val="a"/>
    <w:link w:val="ac"/>
    <w:rsid w:val="00F30E8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locked/>
    <w:rsid w:val="00F30E8C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DE1D82"/>
    <w:rPr>
      <w:rFonts w:ascii="Tahoma" w:hAnsi="Tahoma"/>
      <w:sz w:val="16"/>
      <w:szCs w:val="16"/>
    </w:rPr>
  </w:style>
  <w:style w:type="character" w:customStyle="1" w:styleId="ae">
    <w:name w:val="Схема документа Знак"/>
    <w:link w:val="ad"/>
    <w:locked/>
    <w:rsid w:val="00DE1D82"/>
    <w:rPr>
      <w:rFonts w:ascii="Tahoma" w:hAnsi="Tahoma" w:cs="Tahoma"/>
      <w:sz w:val="16"/>
      <w:szCs w:val="16"/>
    </w:rPr>
  </w:style>
  <w:style w:type="character" w:customStyle="1" w:styleId="31">
    <w:name w:val="Знак Знак3"/>
    <w:semiHidden/>
    <w:locked/>
    <w:rsid w:val="00D97398"/>
    <w:rPr>
      <w:rFonts w:cs="Times New Roman"/>
      <w:sz w:val="28"/>
    </w:rPr>
  </w:style>
  <w:style w:type="table" w:styleId="af">
    <w:name w:val="Table Grid"/>
    <w:basedOn w:val="a1"/>
    <w:locked/>
    <w:rsid w:val="00ED6D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rsid w:val="00F962D7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CC0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695</Words>
  <Characters>5187</Characters>
  <Application>Microsoft Office Word</Application>
  <DocSecurity>4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GUA&amp;G</Company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dkorolev</dc:creator>
  <cp:lastModifiedBy>tkuhareva</cp:lastModifiedBy>
  <cp:revision>2</cp:revision>
  <cp:lastPrinted>2018-03-19T03:31:00Z</cp:lastPrinted>
  <dcterms:created xsi:type="dcterms:W3CDTF">2018-03-20T10:29:00Z</dcterms:created>
  <dcterms:modified xsi:type="dcterms:W3CDTF">2018-03-20T10:29:00Z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22105.0000000000</vt:lpwstr>
  </property>
  <property fmtid="{D5CDD505-2E9C-101B-9397-08002B2CF9AE}" pid="3" name="ParentInfo">
    <vt:lpwstr>Постановление</vt:lpwstr>
  </property>
  <property fmtid="{D5CDD505-2E9C-101B-9397-08002B2CF9AE}" pid="4" name="ParentAddInfo">
    <vt:lpwstr>1</vt:lpwstr>
  </property>
  <property fmtid="{D5CDD505-2E9C-101B-9397-08002B2CF9AE}" pid="5" name="DocLink">
    <vt:lpwstr>http://doc.admnsk.ru/_layouts/Eos/Transfer.ashx?Action=DispForm&amp;SiteId=704b371f-db24-47c4-89fa-f43ceee1acee&amp;WebId=c8c60b85-5bf2-4299-bb3f-066855759c9b&amp;ListId=9b15a780-32cf-4be3-963e-930c143d1a13&amp;ItemId=15268&amp;End=1&amp;Close=1, О подготовке проекта планировки </vt:lpwstr>
  </property>
  <property fmtid="{D5CDD505-2E9C-101B-9397-08002B2CF9AE}" pid="6" name="ParentRegDate">
    <vt:lpwstr>2013-09-05T00:28:17Z</vt:lpwstr>
  </property>
  <property fmtid="{D5CDD505-2E9C-101B-9397-08002B2CF9AE}" pid="7" name="ParentRegNumber">
    <vt:lpwstr>08349</vt:lpwstr>
  </property>
  <property fmtid="{D5CDD505-2E9C-101B-9397-08002B2CF9AE}" pid="8" name="ParentDocGroupLink">
    <vt:lpwstr>16</vt:lpwstr>
  </property>
  <property fmtid="{D5CDD505-2E9C-101B-9397-08002B2CF9AE}" pid="9" name="display_urn:schemas-microsoft-com:office:office#Editor">
    <vt:lpwstr>Татаринцева Наталья Станиславовна</vt:lpwstr>
  </property>
  <property fmtid="{D5CDD505-2E9C-101B-9397-08002B2CF9AE}" pid="10" name="display_urn:schemas-microsoft-com:office:office#Author">
    <vt:lpwstr>Чеснокова Татьяна Михайловна</vt:lpwstr>
  </property>
  <property fmtid="{D5CDD505-2E9C-101B-9397-08002B2CF9AE}" pid="11" name="ContentTypeId">
    <vt:lpwstr>0x01010066AA4E1CF076A941A4E24B2931D3DF6C0062BED38E0B255C4FBE80252BD1081D7A</vt:lpwstr>
  </property>
  <property fmtid="{D5CDD505-2E9C-101B-9397-08002B2CF9AE}" pid="12" name="FileTypeId">
    <vt:lpwstr>0</vt:lpwstr>
  </property>
  <property fmtid="{D5CDD505-2E9C-101B-9397-08002B2CF9AE}" pid="13" name="Comments">
    <vt:lpwstr>&lt;div&gt;&lt;/div&gt;</vt:lpwstr>
  </property>
  <property fmtid="{D5CDD505-2E9C-101B-9397-08002B2CF9AE}" pid="14" name="ActivityStateId">
    <vt:lpwstr>0</vt:lpwstr>
  </property>
</Properties>
</file>